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24270" w14:textId="5F33C80F" w:rsidR="002D154C" w:rsidRPr="002D154C" w:rsidRDefault="002D154C" w:rsidP="002D154C">
      <w:pPr>
        <w:shd w:val="clear" w:color="auto" w:fill="FFFFFF"/>
        <w:spacing w:after="0" w:line="240" w:lineRule="auto"/>
        <w:jc w:val="center"/>
        <w:textAlignment w:val="baseline"/>
        <w:rPr>
          <w:rFonts w:eastAsia="Times New Roman"/>
          <w:sz w:val="40"/>
          <w:szCs w:val="40"/>
          <w:lang w:eastAsia="en-ZA"/>
        </w:rPr>
      </w:pPr>
      <w:r w:rsidRPr="002D154C">
        <w:rPr>
          <w:rFonts w:eastAsia="Times New Roman"/>
          <w:sz w:val="40"/>
          <w:szCs w:val="40"/>
          <w:u w:val="single"/>
          <w:lang w:eastAsia="en-ZA"/>
        </w:rPr>
        <w:t>PHILAKADE CARE HOME</w:t>
      </w:r>
      <w:r w:rsidRPr="002D154C">
        <w:rPr>
          <w:rFonts w:eastAsia="Times New Roman"/>
          <w:sz w:val="40"/>
          <w:szCs w:val="40"/>
          <w:lang w:eastAsia="en-ZA"/>
        </w:rPr>
        <w:t xml:space="preserve">   </w:t>
      </w:r>
    </w:p>
    <w:p w14:paraId="7EDB8884" w14:textId="77777777" w:rsidR="002D154C" w:rsidRPr="002D154C" w:rsidRDefault="002D154C" w:rsidP="002D154C">
      <w:pPr>
        <w:shd w:val="clear" w:color="auto" w:fill="FFFFFF"/>
        <w:spacing w:after="0" w:line="240" w:lineRule="auto"/>
        <w:jc w:val="center"/>
        <w:textAlignment w:val="baseline"/>
        <w:rPr>
          <w:rFonts w:eastAsia="Times New Roman"/>
          <w:sz w:val="40"/>
          <w:szCs w:val="40"/>
          <w:lang w:eastAsia="en-ZA"/>
        </w:rPr>
      </w:pPr>
    </w:p>
    <w:p w14:paraId="47113B3F" w14:textId="77777777" w:rsidR="002D154C" w:rsidRPr="002D154C" w:rsidRDefault="002D154C" w:rsidP="002D154C">
      <w:pPr>
        <w:shd w:val="clear" w:color="auto" w:fill="FFFFFF"/>
        <w:spacing w:after="0" w:line="240" w:lineRule="auto"/>
        <w:textAlignment w:val="baseline"/>
        <w:rPr>
          <w:rFonts w:eastAsia="Times New Roman"/>
          <w:sz w:val="40"/>
          <w:szCs w:val="40"/>
          <w:lang w:eastAsia="en-ZA"/>
        </w:rPr>
      </w:pPr>
      <w:r w:rsidRPr="002D154C">
        <w:rPr>
          <w:rFonts w:eastAsia="Times New Roman"/>
          <w:sz w:val="40"/>
          <w:szCs w:val="40"/>
          <w:lang w:eastAsia="en-ZA"/>
        </w:rPr>
        <w:t xml:space="preserve">         </w:t>
      </w:r>
      <w:r w:rsidRPr="002D154C">
        <w:rPr>
          <w:noProof/>
          <w:lang w:eastAsia="en-ZA"/>
        </w:rPr>
        <w:drawing>
          <wp:inline distT="0" distB="0" distL="0" distR="0" wp14:anchorId="0325267D" wp14:editId="43424E6B">
            <wp:extent cx="5734050" cy="3438525"/>
            <wp:effectExtent l="0" t="0" r="0" b="9525"/>
            <wp:docPr id="16" name="Picture 16" descr="cid:image001.png@01D67BA7.CDE32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ail-m_-5834711656032260586_x0000_i1033" descr="cid:image001.png@01D67BA7.CDE32A6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734050" cy="3438525"/>
                    </a:xfrm>
                    <a:prstGeom prst="rect">
                      <a:avLst/>
                    </a:prstGeom>
                    <a:noFill/>
                    <a:ln>
                      <a:noFill/>
                    </a:ln>
                  </pic:spPr>
                </pic:pic>
              </a:graphicData>
            </a:graphic>
          </wp:inline>
        </w:drawing>
      </w:r>
    </w:p>
    <w:p w14:paraId="7B1AAD22" w14:textId="77777777" w:rsidR="002D154C" w:rsidRPr="002D154C" w:rsidRDefault="002D154C" w:rsidP="002D154C">
      <w:pPr>
        <w:shd w:val="clear" w:color="auto" w:fill="FFFFFF"/>
        <w:spacing w:after="0" w:line="240" w:lineRule="auto"/>
        <w:jc w:val="center"/>
        <w:textAlignment w:val="baseline"/>
        <w:rPr>
          <w:rFonts w:eastAsia="Times New Roman"/>
          <w:u w:val="single"/>
          <w:lang w:eastAsia="en-ZA"/>
        </w:rPr>
      </w:pPr>
      <w:r w:rsidRPr="002D154C">
        <w:rPr>
          <w:rFonts w:eastAsia="Times New Roman"/>
          <w:sz w:val="40"/>
          <w:szCs w:val="40"/>
          <w:lang w:eastAsia="en-ZA"/>
        </w:rPr>
        <w:t xml:space="preserve"> </w:t>
      </w:r>
      <w:r w:rsidRPr="002D154C">
        <w:rPr>
          <w:rFonts w:eastAsia="Times New Roman"/>
          <w:u w:val="single"/>
          <w:lang w:eastAsia="en-ZA"/>
        </w:rPr>
        <w:t>Philakade Care Home</w:t>
      </w:r>
    </w:p>
    <w:p w14:paraId="4970FBF8" w14:textId="77777777" w:rsidR="002D154C" w:rsidRPr="002D154C" w:rsidRDefault="002D154C" w:rsidP="002D154C">
      <w:pPr>
        <w:shd w:val="clear" w:color="auto" w:fill="FFFFFF"/>
        <w:spacing w:after="0" w:line="240" w:lineRule="auto"/>
        <w:textAlignment w:val="baseline"/>
        <w:rPr>
          <w:rFonts w:eastAsia="Times New Roman"/>
          <w:u w:val="single"/>
          <w:lang w:eastAsia="en-ZA"/>
        </w:rPr>
      </w:pPr>
      <w:r w:rsidRPr="002D154C">
        <w:rPr>
          <w:rFonts w:eastAsia="Times New Roman"/>
          <w:u w:val="single"/>
          <w:lang w:eastAsia="en-ZA"/>
        </w:rPr>
        <w:t>Summary:</w:t>
      </w:r>
    </w:p>
    <w:p w14:paraId="0E7F346F" w14:textId="77777777" w:rsidR="002D154C" w:rsidRPr="002D154C" w:rsidRDefault="002D154C" w:rsidP="002D154C">
      <w:pPr>
        <w:shd w:val="clear" w:color="auto" w:fill="FFFFFF"/>
        <w:spacing w:after="0" w:line="240" w:lineRule="auto"/>
        <w:textAlignment w:val="baseline"/>
        <w:rPr>
          <w:rFonts w:eastAsia="Times New Roman"/>
          <w:u w:val="single"/>
          <w:lang w:eastAsia="en-ZA"/>
        </w:rPr>
      </w:pPr>
    </w:p>
    <w:p w14:paraId="410B49E9"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South Africa faces many societal and economic challenges, besides COVID19.</w:t>
      </w:r>
    </w:p>
    <w:p w14:paraId="691F4356"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 xml:space="preserve">In recent years the AIDS epidemic, care of vulnerable and orphaned children, domestic violence and the growing epidemic of drug abuse have all attracted the attention of Government and a network of NGOs dealing with these important issues. However care of children and adults with disabilities, has to a large extent been ignored. The general assumption has been that African families will take care of their vulnerable members. However as the extended traditional African family structure changes, and economic hardship deepens, this is often not the case. </w:t>
      </w:r>
    </w:p>
    <w:p w14:paraId="6F673652"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659BE032"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 xml:space="preserve">Government hospitals in the Durban area frequently have frail elderly or disabled patients being abandoned by their families. Community caregivers encounter disabled people being exploited for their grants or abandoned by family members.  </w:t>
      </w:r>
    </w:p>
    <w:p w14:paraId="27F4DA79"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776E148B"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noProof/>
          <w:lang w:eastAsia="en-ZA"/>
        </w:rPr>
        <w:lastRenderedPageBreak/>
        <w:drawing>
          <wp:inline distT="0" distB="0" distL="0" distR="0" wp14:anchorId="61C743E0" wp14:editId="3483D386">
            <wp:extent cx="4000500" cy="1390650"/>
            <wp:effectExtent l="0" t="0" r="0" b="0"/>
            <wp:docPr id="5" name="Picture 5" descr="cid:image007.jpg@01D8B540.9136E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7.jpg@01D8B540.9136ED20"/>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l="-1" t="32976" r="-6870" b="27882"/>
                    <a:stretch/>
                  </pic:blipFill>
                  <pic:spPr bwMode="auto">
                    <a:xfrm>
                      <a:off x="0" y="0"/>
                      <a:ext cx="4000500" cy="1390650"/>
                    </a:xfrm>
                    <a:prstGeom prst="rect">
                      <a:avLst/>
                    </a:prstGeom>
                    <a:noFill/>
                    <a:ln>
                      <a:noFill/>
                    </a:ln>
                    <a:extLst>
                      <a:ext uri="{53640926-AAD7-44D8-BBD7-CCE9431645EC}">
                        <a14:shadowObscured xmlns:a14="http://schemas.microsoft.com/office/drawing/2010/main"/>
                      </a:ext>
                    </a:extLst>
                  </pic:spPr>
                </pic:pic>
              </a:graphicData>
            </a:graphic>
          </wp:inline>
        </w:drawing>
      </w:r>
    </w:p>
    <w:p w14:paraId="5517085D"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6FA8B8F7"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Very few step down or care facilities exist in Kwa-Zulu Natal for the poor; the few Government run old age homes and chronic care hospital wards have long waiting lists or are being shut down.</w:t>
      </w:r>
    </w:p>
    <w:p w14:paraId="36CCCC20"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69BFACC8"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79546798"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noProof/>
          <w:lang w:eastAsia="en-ZA"/>
        </w:rPr>
        <w:drawing>
          <wp:inline distT="0" distB="0" distL="0" distR="0" wp14:anchorId="40568BC7" wp14:editId="533D31CD">
            <wp:extent cx="3400425" cy="2276475"/>
            <wp:effectExtent l="0" t="0" r="9525" b="9525"/>
            <wp:docPr id="15" name="Picture 15" descr="cid:image007.jpg@01D87E3F.039649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7.jpg@01D87E3F.039649D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r="333" b="1109"/>
                    <a:stretch/>
                  </pic:blipFill>
                  <pic:spPr bwMode="auto">
                    <a:xfrm>
                      <a:off x="0" y="0"/>
                      <a:ext cx="3400425" cy="2276475"/>
                    </a:xfrm>
                    <a:prstGeom prst="rect">
                      <a:avLst/>
                    </a:prstGeom>
                    <a:noFill/>
                    <a:ln>
                      <a:noFill/>
                    </a:ln>
                    <a:extLst>
                      <a:ext uri="{53640926-AAD7-44D8-BBD7-CCE9431645EC}">
                        <a14:shadowObscured xmlns:a14="http://schemas.microsoft.com/office/drawing/2010/main"/>
                      </a:ext>
                    </a:extLst>
                  </pic:spPr>
                </pic:pic>
              </a:graphicData>
            </a:graphic>
          </wp:inline>
        </w:drawing>
      </w:r>
    </w:p>
    <w:p w14:paraId="3617247C"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30DF8309"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 xml:space="preserve">People fortunate enough to have a private medical aid or private wealth, have no difficulty accessing services when needing chronic physical care. However poor people needing chronic / frail care, who largely rely on State disability grants and pensions, are at the mercy of government institutions, NGOs or family members. </w:t>
      </w:r>
    </w:p>
    <w:p w14:paraId="09B2CFE2"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Elderly people and people with disabilities are often not cared for at home because there is no-one to care for them during the day, as family members work and can’t afford to pay for a care-giver or the carer themselves is in need of support / care.</w:t>
      </w:r>
    </w:p>
    <w:p w14:paraId="2BDDBBE3"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747DC270"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17992DC3"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6A7D5B0B"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661AA097" w14:textId="27F1F9ED" w:rsidR="002D154C" w:rsidRPr="002D154C" w:rsidRDefault="002D154C" w:rsidP="002D154C">
      <w:pPr>
        <w:shd w:val="clear" w:color="auto" w:fill="FFFFFF"/>
        <w:spacing w:after="0" w:line="240" w:lineRule="auto"/>
        <w:textAlignment w:val="baseline"/>
        <w:rPr>
          <w:rFonts w:eastAsia="Times New Roman"/>
          <w:lang w:eastAsia="en-ZA"/>
        </w:rPr>
      </w:pPr>
      <w:r w:rsidRPr="002D154C">
        <w:rPr>
          <w:noProof/>
          <w:lang w:eastAsia="en-ZA"/>
        </w:rPr>
        <w:drawing>
          <wp:inline distT="0" distB="0" distL="0" distR="0" wp14:anchorId="6DAC5D83" wp14:editId="088C54D8">
            <wp:extent cx="3409950" cy="2286000"/>
            <wp:effectExtent l="0" t="0" r="0" b="0"/>
            <wp:docPr id="25" name="Picture 25" descr="cid:image011.jpg@01D806EC.A418D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11.jpg@01D806EC.A418D91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409950" cy="2286000"/>
                    </a:xfrm>
                    <a:prstGeom prst="rect">
                      <a:avLst/>
                    </a:prstGeom>
                    <a:noFill/>
                    <a:ln>
                      <a:noFill/>
                    </a:ln>
                  </pic:spPr>
                </pic:pic>
              </a:graphicData>
            </a:graphic>
          </wp:inline>
        </w:drawing>
      </w:r>
      <w:r w:rsidR="00080609">
        <w:rPr>
          <w:rFonts w:eastAsia="Times New Roman"/>
          <w:lang w:eastAsia="en-ZA"/>
        </w:rPr>
        <w:t xml:space="preserve"> Christmas </w:t>
      </w:r>
    </w:p>
    <w:p w14:paraId="268FBAC4"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72FCB8FB"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645175D5"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The growing need for a residential home for people needing full time nursing care has reached a critical point.  Many patients do not have family members able to offer full time nursing care.  </w:t>
      </w:r>
    </w:p>
    <w:p w14:paraId="242267F0"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For those patients left alone during the day because family members are at work, a day care center will be provided.</w:t>
      </w:r>
    </w:p>
    <w:p w14:paraId="562329A4"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1E0155F1" w14:textId="6C4FEA6F" w:rsidR="002D154C" w:rsidRPr="002D154C" w:rsidRDefault="002D154C" w:rsidP="002D154C">
      <w:pPr>
        <w:shd w:val="clear" w:color="auto" w:fill="FFFFFF"/>
        <w:spacing w:after="0" w:line="240" w:lineRule="auto"/>
        <w:textAlignment w:val="baseline"/>
        <w:rPr>
          <w:rFonts w:eastAsia="Times New Roman"/>
          <w:lang w:eastAsia="en-ZA"/>
        </w:rPr>
      </w:pPr>
      <w:r w:rsidRPr="002D154C">
        <w:rPr>
          <w:noProof/>
          <w:lang w:eastAsia="en-ZA"/>
        </w:rPr>
        <w:drawing>
          <wp:inline distT="0" distB="0" distL="0" distR="0" wp14:anchorId="0A9F8577" wp14:editId="17A601F7">
            <wp:extent cx="2954740" cy="2521881"/>
            <wp:effectExtent l="0" t="0" r="0" b="0"/>
            <wp:docPr id="26" name="Picture 26" descr="IMG-20211110-WA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211110-WA0008"/>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982003" cy="2545150"/>
                    </a:xfrm>
                    <a:prstGeom prst="rect">
                      <a:avLst/>
                    </a:prstGeom>
                    <a:noFill/>
                    <a:ln>
                      <a:noFill/>
                    </a:ln>
                  </pic:spPr>
                </pic:pic>
              </a:graphicData>
            </a:graphic>
          </wp:inline>
        </w:drawing>
      </w:r>
      <w:r w:rsidR="00B841A4">
        <w:rPr>
          <w:rFonts w:eastAsia="Times New Roman"/>
          <w:lang w:eastAsia="en-ZA"/>
        </w:rPr>
        <w:t xml:space="preserve">  </w:t>
      </w:r>
    </w:p>
    <w:p w14:paraId="3279B2BF" w14:textId="77777777" w:rsidR="002D154C" w:rsidRPr="002D154C" w:rsidRDefault="002D154C" w:rsidP="002D154C">
      <w:pPr>
        <w:spacing w:after="0" w:line="240" w:lineRule="auto"/>
        <w:rPr>
          <w:rFonts w:ascii="Calibri" w:eastAsia="Times New Roman" w:hAnsi="Calibri" w:cs="Times New Roman"/>
          <w:lang w:val="en-US" w:eastAsia="en-ZA"/>
        </w:rPr>
      </w:pPr>
    </w:p>
    <w:p w14:paraId="01CB2939"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Land for the building of Philakade was provided by the Embo community church who have long been involved in community projects and have initiated a crèche for 128 children (initially for teenage mothers in order for them to return to school), a Primary Health Care Clinic, orphanage and home based care programme with feeding scheme.</w:t>
      </w:r>
    </w:p>
    <w:p w14:paraId="69F92F65"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Embo is next to Hillcrest in KZN.  Nearest city is Durban.</w:t>
      </w:r>
    </w:p>
    <w:p w14:paraId="179C1EAC" w14:textId="77777777" w:rsidR="002D154C" w:rsidRPr="002D154C" w:rsidRDefault="002D154C" w:rsidP="002D154C">
      <w:pPr>
        <w:spacing w:after="0" w:line="240" w:lineRule="auto"/>
        <w:rPr>
          <w:rFonts w:ascii="Calibri" w:eastAsia="Times New Roman" w:hAnsi="Calibri" w:cs="Times New Roman"/>
          <w:lang w:val="en-US" w:eastAsia="en-ZA"/>
        </w:rPr>
      </w:pPr>
    </w:p>
    <w:p w14:paraId="5B5162F5"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Philakade Care Home is registered with The Department of Health as an extension to the already existing Primary Health Care Clinic run by the Embo Community Church.</w:t>
      </w:r>
    </w:p>
    <w:p w14:paraId="7E41474A" w14:textId="09676630" w:rsidR="002D154C" w:rsidRDefault="002D154C" w:rsidP="004B7972">
      <w:pPr>
        <w:spacing w:after="0" w:line="240" w:lineRule="auto"/>
        <w:rPr>
          <w:rFonts w:eastAsia="Times New Roman"/>
          <w:lang w:eastAsia="en-ZA"/>
        </w:rPr>
      </w:pPr>
      <w:r w:rsidRPr="002D154C">
        <w:rPr>
          <w:rFonts w:ascii="Calibri" w:eastAsia="Times New Roman" w:hAnsi="Calibri" w:cs="Times New Roman"/>
          <w:lang w:val="en-US" w:eastAsia="en-ZA"/>
        </w:rPr>
        <w:t xml:space="preserve">                                                                                                             </w:t>
      </w:r>
      <w:r w:rsidRPr="002D154C">
        <w:rPr>
          <w:noProof/>
          <w:lang w:eastAsia="en-ZA"/>
        </w:rPr>
        <w:drawing>
          <wp:inline distT="0" distB="0" distL="0" distR="0" wp14:anchorId="53DFF1EF" wp14:editId="6817DCCA">
            <wp:extent cx="4496937" cy="1919643"/>
            <wp:effectExtent l="0" t="0" r="0" b="4445"/>
            <wp:docPr id="11" name="Picture 11" descr="cid:image002.jpg@01D83E30.DB5B5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D83E30.DB5B5DA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4509657" cy="1925073"/>
                    </a:xfrm>
                    <a:prstGeom prst="rect">
                      <a:avLst/>
                    </a:prstGeom>
                    <a:noFill/>
                    <a:ln>
                      <a:noFill/>
                    </a:ln>
                  </pic:spPr>
                </pic:pic>
              </a:graphicData>
            </a:graphic>
          </wp:inline>
        </w:drawing>
      </w:r>
    </w:p>
    <w:p w14:paraId="06CC4CA6" w14:textId="77777777" w:rsidR="002D154C" w:rsidRDefault="002D154C" w:rsidP="002D154C">
      <w:pPr>
        <w:shd w:val="clear" w:color="auto" w:fill="FFFFFF"/>
        <w:spacing w:after="0" w:line="240" w:lineRule="auto"/>
        <w:textAlignment w:val="baseline"/>
        <w:rPr>
          <w:rFonts w:eastAsia="Times New Roman"/>
          <w:lang w:eastAsia="en-ZA"/>
        </w:rPr>
      </w:pPr>
    </w:p>
    <w:p w14:paraId="36E5C2DC" w14:textId="48D09183"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We believe the poorest of the poor in Kwa-Zulu Natal have a right to patient centred long term care.   People who are wheelchair bound, bed ridden and needing 24 hour care deserve access to compassionate nursing care, especially people who are marginalised because they are homeless, destitute or abandoned.</w:t>
      </w:r>
    </w:p>
    <w:p w14:paraId="2958E802"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52C94D99" w14:textId="6E0EA4A6" w:rsidR="002D154C" w:rsidRPr="002D154C" w:rsidRDefault="002D154C" w:rsidP="002D154C">
      <w:pPr>
        <w:shd w:val="clear" w:color="auto" w:fill="FFFFFF"/>
        <w:spacing w:after="0" w:line="240" w:lineRule="auto"/>
        <w:textAlignment w:val="baseline"/>
        <w:rPr>
          <w:rFonts w:eastAsia="Times New Roman"/>
          <w:lang w:eastAsia="en-ZA"/>
        </w:rPr>
      </w:pPr>
      <w:r w:rsidRPr="002D154C">
        <w:rPr>
          <w:noProof/>
          <w:lang w:eastAsia="en-ZA"/>
        </w:rPr>
        <w:drawing>
          <wp:inline distT="0" distB="0" distL="0" distR="0" wp14:anchorId="36F90217" wp14:editId="221F2BF1">
            <wp:extent cx="2074460" cy="1336430"/>
            <wp:effectExtent l="0" t="0" r="2540" b="0"/>
            <wp:docPr id="17" name="Picture 17" descr="cid:image006.jpg@01D6CADD.161DE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jpg@01D6CADD.161DE75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2096946" cy="1350916"/>
                    </a:xfrm>
                    <a:prstGeom prst="rect">
                      <a:avLst/>
                    </a:prstGeom>
                    <a:noFill/>
                    <a:ln>
                      <a:noFill/>
                    </a:ln>
                  </pic:spPr>
                </pic:pic>
              </a:graphicData>
            </a:graphic>
          </wp:inline>
        </w:drawing>
      </w:r>
      <w:r w:rsidR="00E1221F">
        <w:rPr>
          <w:rFonts w:eastAsia="Times New Roman"/>
          <w:lang w:eastAsia="en-ZA"/>
        </w:rPr>
        <w:t xml:space="preserve"> </w:t>
      </w:r>
      <w:r w:rsidR="00E1221F" w:rsidRPr="002D154C">
        <w:rPr>
          <w:noProof/>
          <w:lang w:eastAsia="en-ZA"/>
        </w:rPr>
        <w:drawing>
          <wp:inline distT="0" distB="0" distL="0" distR="0" wp14:anchorId="42CF53D7" wp14:editId="3BA31B2B">
            <wp:extent cx="2033517" cy="1316495"/>
            <wp:effectExtent l="0" t="0" r="5080" b="0"/>
            <wp:docPr id="19" name="Picture 19" descr="C:\Users\User\AppData\Local\Microsoft\Windows\INetCache\Content.Word\20201202_073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20201202_07332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2016" cy="1334945"/>
                    </a:xfrm>
                    <a:prstGeom prst="rect">
                      <a:avLst/>
                    </a:prstGeom>
                    <a:noFill/>
                    <a:ln>
                      <a:noFill/>
                    </a:ln>
                  </pic:spPr>
                </pic:pic>
              </a:graphicData>
            </a:graphic>
          </wp:inline>
        </w:drawing>
      </w:r>
    </w:p>
    <w:p w14:paraId="0FB2BB41" w14:textId="77777777" w:rsidR="002D154C" w:rsidRPr="002D154C" w:rsidRDefault="002D154C" w:rsidP="002D154C">
      <w:pPr>
        <w:spacing w:after="0" w:line="240" w:lineRule="auto"/>
        <w:rPr>
          <w:rFonts w:ascii="Calibri" w:eastAsia="Times New Roman" w:hAnsi="Calibri" w:cs="Times New Roman"/>
          <w:lang w:val="en-US" w:eastAsia="en-ZA"/>
        </w:rPr>
      </w:pPr>
    </w:p>
    <w:p w14:paraId="56C669D4" w14:textId="63D894AB" w:rsid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The Philakade Care Home is residential. Through this home, in which people of all faiths work side by side, we respond to the needs of the many people in need of care.</w:t>
      </w:r>
    </w:p>
    <w:p w14:paraId="1E8D8370" w14:textId="77777777" w:rsidR="006C0279" w:rsidRDefault="006C0279" w:rsidP="002D154C">
      <w:pPr>
        <w:shd w:val="clear" w:color="auto" w:fill="FFFFFF"/>
        <w:spacing w:after="0" w:line="240" w:lineRule="auto"/>
        <w:textAlignment w:val="baseline"/>
        <w:rPr>
          <w:rFonts w:eastAsia="Times New Roman"/>
          <w:lang w:eastAsia="en-ZA"/>
        </w:rPr>
      </w:pPr>
    </w:p>
    <w:p w14:paraId="3376BD44" w14:textId="2BD8E985" w:rsidR="00E1221F" w:rsidRDefault="00E1221F" w:rsidP="002D154C">
      <w:pPr>
        <w:shd w:val="clear" w:color="auto" w:fill="FFFFFF"/>
        <w:spacing w:after="0" w:line="240" w:lineRule="auto"/>
        <w:textAlignment w:val="baseline"/>
        <w:rPr>
          <w:rFonts w:eastAsia="Times New Roman"/>
          <w:lang w:eastAsia="en-ZA"/>
        </w:rPr>
      </w:pPr>
      <w:r>
        <w:rPr>
          <w:noProof/>
          <w:lang w:eastAsia="en-ZA"/>
        </w:rPr>
        <w:drawing>
          <wp:inline distT="0" distB="0" distL="0" distR="0" wp14:anchorId="3B835FF8" wp14:editId="3A057FF7">
            <wp:extent cx="3214925" cy="1446663"/>
            <wp:effectExtent l="0" t="0" r="5080" b="1270"/>
            <wp:docPr id="354" name="Picture 354" descr="cid:image030.jpg@01D9146D.FA499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30.jpg@01D9146D.FA499F6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3223652" cy="1450590"/>
                    </a:xfrm>
                    <a:prstGeom prst="rect">
                      <a:avLst/>
                    </a:prstGeom>
                    <a:noFill/>
                    <a:ln>
                      <a:noFill/>
                    </a:ln>
                  </pic:spPr>
                </pic:pic>
              </a:graphicData>
            </a:graphic>
          </wp:inline>
        </w:drawing>
      </w:r>
    </w:p>
    <w:p w14:paraId="0BCB2AE0" w14:textId="77777777" w:rsidR="00E1221F" w:rsidRDefault="00E1221F" w:rsidP="00E1221F">
      <w:pPr>
        <w:autoSpaceDE w:val="0"/>
        <w:autoSpaceDN w:val="0"/>
        <w:adjustRightInd w:val="0"/>
        <w:spacing w:after="0" w:line="240" w:lineRule="auto"/>
        <w:rPr>
          <w:rFonts w:ascii="Calibri" w:hAnsi="Calibri" w:cs="Calibri"/>
        </w:rPr>
      </w:pPr>
      <w:r>
        <w:rPr>
          <w:rFonts w:ascii="Calibri" w:hAnsi="Calibri" w:cs="Calibri"/>
        </w:rPr>
        <w:t>We were able to raise funds for an “eye gaze” computer for a young resident with ALS (the same</w:t>
      </w:r>
    </w:p>
    <w:p w14:paraId="0C388AC0" w14:textId="77777777" w:rsidR="00E1221F" w:rsidRDefault="00E1221F" w:rsidP="00E1221F">
      <w:pPr>
        <w:autoSpaceDE w:val="0"/>
        <w:autoSpaceDN w:val="0"/>
        <w:adjustRightInd w:val="0"/>
        <w:spacing w:after="0" w:line="240" w:lineRule="auto"/>
        <w:rPr>
          <w:rFonts w:ascii="Calibri" w:hAnsi="Calibri" w:cs="Calibri"/>
        </w:rPr>
      </w:pPr>
      <w:r>
        <w:rPr>
          <w:rFonts w:ascii="Calibri" w:hAnsi="Calibri" w:cs="Calibri"/>
        </w:rPr>
        <w:t>condition Steven Hawkins had). He was a fashion designer but is now quadriplegic. The “eye gaze”</w:t>
      </w:r>
    </w:p>
    <w:p w14:paraId="702FA424" w14:textId="77777777" w:rsidR="00E1221F" w:rsidRDefault="00E1221F" w:rsidP="00E1221F">
      <w:pPr>
        <w:autoSpaceDE w:val="0"/>
        <w:autoSpaceDN w:val="0"/>
        <w:adjustRightInd w:val="0"/>
        <w:spacing w:after="0" w:line="240" w:lineRule="auto"/>
        <w:rPr>
          <w:rFonts w:ascii="Calibri" w:hAnsi="Calibri" w:cs="Calibri"/>
        </w:rPr>
      </w:pPr>
      <w:r>
        <w:rPr>
          <w:rFonts w:ascii="Calibri" w:hAnsi="Calibri" w:cs="Calibri"/>
        </w:rPr>
        <w:t>enables him to type by using his eye movements alone. He is training students from Embo in fashion</w:t>
      </w:r>
    </w:p>
    <w:p w14:paraId="705DAFE4" w14:textId="6EB8E25A" w:rsidR="00E1221F" w:rsidRPr="002D154C" w:rsidRDefault="00E1221F" w:rsidP="00E1221F">
      <w:pPr>
        <w:shd w:val="clear" w:color="auto" w:fill="FFFFFF"/>
        <w:spacing w:after="0" w:line="240" w:lineRule="auto"/>
        <w:textAlignment w:val="baseline"/>
        <w:rPr>
          <w:rFonts w:eastAsia="Times New Roman"/>
          <w:lang w:eastAsia="en-ZA"/>
        </w:rPr>
      </w:pPr>
      <w:r>
        <w:rPr>
          <w:rFonts w:ascii="Calibri" w:hAnsi="Calibri" w:cs="Calibri"/>
        </w:rPr>
        <w:t>design twice a week with one of his previous students who is his ‘hands’.</w:t>
      </w:r>
    </w:p>
    <w:p w14:paraId="14D6D338" w14:textId="77777777"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 xml:space="preserve"> </w:t>
      </w:r>
    </w:p>
    <w:p w14:paraId="1071BFB9" w14:textId="11AFF651"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 xml:space="preserve">  </w:t>
      </w:r>
    </w:p>
    <w:p w14:paraId="76D4CE68"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5CFF6071" w14:textId="77777777" w:rsidR="002D154C" w:rsidRPr="002D154C" w:rsidRDefault="002D154C" w:rsidP="002D154C">
      <w:pPr>
        <w:spacing w:after="0" w:line="240" w:lineRule="auto"/>
        <w:rPr>
          <w:rFonts w:eastAsia="Times New Roman" w:cstheme="minorHAnsi"/>
          <w:lang w:eastAsia="en-ZA"/>
        </w:rPr>
      </w:pPr>
      <w:r w:rsidRPr="002D154C">
        <w:rPr>
          <w:rFonts w:eastAsiaTheme="minorEastAsia" w:cstheme="minorHAnsi"/>
          <w:kern w:val="24"/>
          <w:lang w:val="en-US" w:eastAsia="en-ZA"/>
        </w:rPr>
        <w:t>We  provide a best practice nursing care model in a safe environment, with a daily activities programme, good nutrition and rehabilitation and support of families as well as patient and family centered ‘end of life’ care.</w:t>
      </w:r>
    </w:p>
    <w:p w14:paraId="4C23C836" w14:textId="77777777" w:rsidR="002D154C" w:rsidRDefault="002D154C" w:rsidP="002D154C">
      <w:pPr>
        <w:spacing w:after="0" w:line="240" w:lineRule="auto"/>
        <w:rPr>
          <w:rFonts w:ascii="Calibri" w:eastAsia="Times New Roman" w:hAnsi="Calibri" w:cs="Calibri"/>
          <w:lang w:val="en-US" w:eastAsia="en-ZA"/>
        </w:rPr>
      </w:pPr>
      <w:r w:rsidRPr="002D154C">
        <w:rPr>
          <w:rFonts w:ascii="Calibri" w:eastAsia="Times New Roman" w:hAnsi="Calibri" w:cs="Calibri"/>
          <w:lang w:val="en-US" w:eastAsia="en-ZA"/>
        </w:rPr>
        <w:t>The care home is for people of all ages, religions, national origin, cultural backgrounds and gender.</w:t>
      </w:r>
    </w:p>
    <w:p w14:paraId="0599BE98" w14:textId="77777777" w:rsidR="00B841A4" w:rsidRDefault="00B841A4" w:rsidP="002D154C">
      <w:pPr>
        <w:spacing w:after="0" w:line="240" w:lineRule="auto"/>
        <w:rPr>
          <w:rFonts w:ascii="Calibri" w:eastAsia="Times New Roman" w:hAnsi="Calibri" w:cs="Calibri"/>
          <w:lang w:val="en-US" w:eastAsia="en-ZA"/>
        </w:rPr>
      </w:pPr>
    </w:p>
    <w:p w14:paraId="76318051" w14:textId="002ED475" w:rsidR="00B841A4" w:rsidRPr="002D154C" w:rsidRDefault="00B841A4" w:rsidP="002D154C">
      <w:pPr>
        <w:spacing w:after="0" w:line="240" w:lineRule="auto"/>
        <w:rPr>
          <w:rFonts w:ascii="Calibri" w:eastAsia="Times New Roman" w:hAnsi="Calibri" w:cs="Calibri"/>
          <w:lang w:val="en-US" w:eastAsia="en-ZA"/>
        </w:rPr>
      </w:pPr>
      <w:r>
        <w:rPr>
          <w:noProof/>
          <w:lang w:eastAsia="en-ZA"/>
        </w:rPr>
        <w:drawing>
          <wp:inline distT="0" distB="0" distL="0" distR="0" wp14:anchorId="53034FDF" wp14:editId="7E7BC8D3">
            <wp:extent cx="1733266" cy="2036103"/>
            <wp:effectExtent l="0" t="0" r="635" b="2540"/>
            <wp:docPr id="10" name="Picture 10" descr="cid:image002.jpg@01D9753E.003B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jpg@01D9753E.003B51D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738650" cy="2042428"/>
                    </a:xfrm>
                    <a:prstGeom prst="rect">
                      <a:avLst/>
                    </a:prstGeom>
                    <a:noFill/>
                    <a:ln>
                      <a:noFill/>
                    </a:ln>
                  </pic:spPr>
                </pic:pic>
              </a:graphicData>
            </a:graphic>
          </wp:inline>
        </w:drawing>
      </w:r>
      <w:r w:rsidR="00717BE5">
        <w:rPr>
          <w:rFonts w:ascii="Calibri" w:eastAsia="Times New Roman" w:hAnsi="Calibri" w:cs="Calibri"/>
          <w:lang w:val="en-US" w:eastAsia="en-ZA"/>
        </w:rPr>
        <w:t xml:space="preserve"> Lucy our 4-legged resident</w:t>
      </w:r>
    </w:p>
    <w:p w14:paraId="13C48E72" w14:textId="77777777" w:rsidR="002D154C" w:rsidRPr="002D154C" w:rsidRDefault="002D154C" w:rsidP="002D154C">
      <w:pPr>
        <w:spacing w:after="0" w:line="240" w:lineRule="auto"/>
        <w:rPr>
          <w:rFonts w:ascii="Calibri" w:eastAsia="Times New Roman" w:hAnsi="Calibri" w:cs="Calibri"/>
          <w:lang w:val="en-US" w:eastAsia="en-ZA"/>
        </w:rPr>
      </w:pPr>
    </w:p>
    <w:p w14:paraId="7699622F" w14:textId="77777777" w:rsidR="002D154C" w:rsidRPr="002D154C" w:rsidRDefault="002D154C" w:rsidP="002D154C">
      <w:pPr>
        <w:spacing w:after="0" w:line="240" w:lineRule="auto"/>
        <w:rPr>
          <w:rFonts w:eastAsia="Times New Roman" w:cstheme="minorHAnsi"/>
          <w:lang w:val="en-US" w:eastAsia="en-ZA"/>
        </w:rPr>
      </w:pPr>
      <w:r w:rsidRPr="002D154C">
        <w:rPr>
          <w:rFonts w:ascii="Calibri" w:eastAsia="Times New Roman" w:hAnsi="Calibri" w:cs="Times New Roman"/>
          <w:lang w:val="en-US" w:eastAsia="en-ZA"/>
        </w:rPr>
        <w:t xml:space="preserve"> </w:t>
      </w:r>
      <w:r w:rsidRPr="002D154C">
        <w:rPr>
          <w:rFonts w:eastAsia="Times New Roman" w:cstheme="minorHAnsi"/>
          <w:lang w:val="en-US" w:eastAsia="en-ZA"/>
        </w:rPr>
        <w:t>Philakade Care Home opened its doors on 4</w:t>
      </w:r>
      <w:r w:rsidRPr="002D154C">
        <w:rPr>
          <w:rFonts w:eastAsia="Times New Roman" w:cstheme="minorHAnsi"/>
          <w:vertAlign w:val="superscript"/>
          <w:lang w:val="en-US" w:eastAsia="en-ZA"/>
        </w:rPr>
        <w:t>th</w:t>
      </w:r>
      <w:r w:rsidRPr="002D154C">
        <w:rPr>
          <w:rFonts w:eastAsia="Times New Roman" w:cstheme="minorHAnsi"/>
          <w:lang w:val="en-US" w:eastAsia="en-ZA"/>
        </w:rPr>
        <w:t xml:space="preserve"> November 2019 to try and meet the enormous need for residential care of children and adults who are wheelchair / bed bound and have been abandoned or whose families are unable to care for them. </w:t>
      </w:r>
    </w:p>
    <w:p w14:paraId="75589CCF" w14:textId="77777777" w:rsidR="002D154C" w:rsidRPr="002D154C" w:rsidRDefault="002D154C" w:rsidP="002D154C">
      <w:pPr>
        <w:rPr>
          <w:rFonts w:cstheme="minorHAnsi"/>
        </w:rPr>
      </w:pPr>
      <w:r w:rsidRPr="002D154C">
        <w:rPr>
          <w:rFonts w:cstheme="minorHAnsi"/>
        </w:rPr>
        <w:t>Many residents have heart-breaking stories about their lives before admission to Philakade – a paraplegic man who was living under a bridge; a man who is blind and deaf and had been abandoned at a local government hospital 4 years previously; a blind 5yr old girl with severe cerebral palsy abandoned in a hospital in northern KZN; a young hemiplegic man in his thirties shot in the head while studying law and whose parents are too frail to care for him.  All our residents have stories of great hardship and suffering as well as great resilience, humour and strength.</w:t>
      </w:r>
    </w:p>
    <w:p w14:paraId="24CD2A29" w14:textId="0A8AEA2E" w:rsidR="006A4147" w:rsidRPr="002D154C" w:rsidRDefault="002D154C" w:rsidP="002D154C">
      <w:pPr>
        <w:rPr>
          <w:noProof/>
          <w:lang w:eastAsia="en-ZA"/>
        </w:rPr>
      </w:pPr>
      <w:r w:rsidRPr="002D154C">
        <w:rPr>
          <w:noProof/>
          <w:lang w:eastAsia="en-ZA"/>
        </w:rPr>
        <w:drawing>
          <wp:inline distT="0" distB="0" distL="0" distR="0" wp14:anchorId="08FC03BF" wp14:editId="47287387">
            <wp:extent cx="2752725" cy="1819275"/>
            <wp:effectExtent l="0" t="0" r="9525" b="9525"/>
            <wp:docPr id="9" name="Picture 9" descr="cid:image007.jpg@01D7E7A0.8F413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jpg@01D7E7A0.8F413D40"/>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2752725" cy="1819275"/>
                    </a:xfrm>
                    <a:prstGeom prst="rect">
                      <a:avLst/>
                    </a:prstGeom>
                    <a:noFill/>
                    <a:ln>
                      <a:noFill/>
                    </a:ln>
                  </pic:spPr>
                </pic:pic>
              </a:graphicData>
            </a:graphic>
          </wp:inline>
        </w:drawing>
      </w:r>
      <w:r w:rsidRPr="002D154C">
        <w:rPr>
          <w:noProof/>
          <w:lang w:eastAsia="en-ZA"/>
        </w:rPr>
        <w:t xml:space="preserve"> </w:t>
      </w:r>
      <w:r w:rsidR="006A4147">
        <w:rPr>
          <w:noProof/>
          <w:color w:val="1F497D"/>
          <w:lang w:eastAsia="en-ZA"/>
        </w:rPr>
        <w:drawing>
          <wp:inline distT="0" distB="0" distL="0" distR="0" wp14:anchorId="4C1ABC08" wp14:editId="45235807">
            <wp:extent cx="2176818" cy="1866979"/>
            <wp:effectExtent l="0" t="0" r="0" b="0"/>
            <wp:docPr id="7" name="Picture 7" descr="cid:image013.jpg@01D7C424.F685A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13.jpg@01D7C424.F685A760"/>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2176818" cy="1866979"/>
                    </a:xfrm>
                    <a:prstGeom prst="rect">
                      <a:avLst/>
                    </a:prstGeom>
                    <a:noFill/>
                    <a:ln>
                      <a:noFill/>
                    </a:ln>
                  </pic:spPr>
                </pic:pic>
              </a:graphicData>
            </a:graphic>
          </wp:inline>
        </w:drawing>
      </w:r>
      <w:r w:rsidR="006D4ED7">
        <w:rPr>
          <w:noProof/>
          <w:lang w:eastAsia="en-ZA"/>
        </w:rPr>
        <w:t xml:space="preserve">  </w:t>
      </w:r>
      <w:r w:rsidR="006A4147">
        <w:rPr>
          <w:noProof/>
          <w:lang w:eastAsia="en-ZA"/>
        </w:rPr>
        <w:t>Beach day</w:t>
      </w:r>
    </w:p>
    <w:p w14:paraId="127F51FE" w14:textId="009CC950" w:rsidR="002D154C" w:rsidRPr="002D154C" w:rsidRDefault="00FB4277" w:rsidP="002D154C">
      <w:pPr>
        <w:spacing w:after="0" w:line="240" w:lineRule="auto"/>
        <w:rPr>
          <w:rFonts w:eastAsia="Times New Roman" w:cstheme="minorHAnsi"/>
          <w:lang w:val="en-US" w:eastAsia="en-ZA"/>
        </w:rPr>
      </w:pPr>
      <w:r>
        <w:rPr>
          <w:rFonts w:eastAsia="Times New Roman" w:cstheme="minorHAnsi"/>
          <w:lang w:val="en-US" w:eastAsia="en-ZA"/>
        </w:rPr>
        <w:t>Philakade has admitted 205</w:t>
      </w:r>
      <w:r w:rsidR="002D154C" w:rsidRPr="002D154C">
        <w:rPr>
          <w:rFonts w:eastAsia="Times New Roman" w:cstheme="minorHAnsi"/>
          <w:lang w:val="en-US" w:eastAsia="en-ZA"/>
        </w:rPr>
        <w:t xml:space="preserve"> people since opening.  Ages range between 1yrs and 95yrs.   Some people who have a home were discharged having regained enough independence to manage on their own during the day when other family members are not around and some residents have died –we offer palliative care, for patients who are terminally ill on admission or whose condition deteriorates and for whom curative medicine is not indicated </w:t>
      </w:r>
    </w:p>
    <w:p w14:paraId="39793BB0" w14:textId="77777777" w:rsidR="002D154C" w:rsidRPr="002D154C" w:rsidRDefault="002D154C" w:rsidP="002D154C">
      <w:pPr>
        <w:spacing w:after="0" w:line="240" w:lineRule="auto"/>
        <w:rPr>
          <w:rFonts w:eastAsia="Times New Roman" w:cstheme="minorHAnsi"/>
          <w:lang w:val="en-US" w:eastAsia="en-ZA"/>
        </w:rPr>
      </w:pPr>
    </w:p>
    <w:p w14:paraId="7AF3B489" w14:textId="67EC42A8" w:rsidR="002D154C" w:rsidRP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 xml:space="preserve"> </w:t>
      </w:r>
      <w:r w:rsidR="00B841A4">
        <w:rPr>
          <w:noProof/>
          <w:lang w:eastAsia="en-ZA"/>
        </w:rPr>
        <w:drawing>
          <wp:inline distT="0" distB="0" distL="0" distR="0" wp14:anchorId="0A42AA5F" wp14:editId="68F72002">
            <wp:extent cx="1890215" cy="1585658"/>
            <wp:effectExtent l="0" t="0" r="0" b="0"/>
            <wp:docPr id="23" name="Picture 23" descr="cid:image004.jpg@01D9753E.003B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4.jpg@01D9753E.003B51D0"/>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890215" cy="1585658"/>
                    </a:xfrm>
                    <a:prstGeom prst="rect">
                      <a:avLst/>
                    </a:prstGeom>
                    <a:noFill/>
                    <a:ln>
                      <a:noFill/>
                    </a:ln>
                  </pic:spPr>
                </pic:pic>
              </a:graphicData>
            </a:graphic>
          </wp:inline>
        </w:drawing>
      </w:r>
      <w:r w:rsidR="006D4ED7">
        <w:rPr>
          <w:rFonts w:eastAsia="Times New Roman"/>
          <w:lang w:eastAsia="en-ZA"/>
        </w:rPr>
        <w:t xml:space="preserve">  </w:t>
      </w:r>
      <w:r w:rsidR="006D4ED7" w:rsidRPr="002D154C">
        <w:rPr>
          <w:noProof/>
          <w:lang w:eastAsia="en-ZA"/>
        </w:rPr>
        <w:drawing>
          <wp:inline distT="0" distB="0" distL="0" distR="0" wp14:anchorId="1F4434A3" wp14:editId="16A413C1">
            <wp:extent cx="1466850" cy="1428750"/>
            <wp:effectExtent l="0" t="0" r="0" b="0"/>
            <wp:docPr id="21" name="Picture 21" descr="20220221_114008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220221_114008_resized"/>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1466850" cy="1428750"/>
                    </a:xfrm>
                    <a:prstGeom prst="rect">
                      <a:avLst/>
                    </a:prstGeom>
                    <a:noFill/>
                    <a:ln>
                      <a:noFill/>
                    </a:ln>
                  </pic:spPr>
                </pic:pic>
              </a:graphicData>
            </a:graphic>
          </wp:inline>
        </w:drawing>
      </w:r>
      <w:r w:rsidR="006D4ED7">
        <w:rPr>
          <w:rFonts w:eastAsia="Times New Roman"/>
          <w:lang w:eastAsia="en-ZA"/>
        </w:rPr>
        <w:t xml:space="preserve">  </w:t>
      </w:r>
      <w:r w:rsidR="006D4ED7" w:rsidRPr="002D154C">
        <w:rPr>
          <w:rFonts w:ascii="Calibri" w:hAnsi="Calibri" w:cs="Calibri"/>
          <w:noProof/>
          <w:color w:val="1F497D"/>
          <w:lang w:eastAsia="en-ZA"/>
        </w:rPr>
        <w:drawing>
          <wp:inline distT="0" distB="0" distL="0" distR="0" wp14:anchorId="6DC61CAB" wp14:editId="6446ACB4">
            <wp:extent cx="1619250" cy="1504950"/>
            <wp:effectExtent l="0" t="0" r="0" b="0"/>
            <wp:docPr id="6" name="Picture 6" descr="cid:image004.jpg@01D7ABE1.2A874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jpg@01D7ABE1.2A874B60"/>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1619250" cy="1504950"/>
                    </a:xfrm>
                    <a:prstGeom prst="rect">
                      <a:avLst/>
                    </a:prstGeom>
                    <a:noFill/>
                    <a:ln>
                      <a:noFill/>
                    </a:ln>
                  </pic:spPr>
                </pic:pic>
              </a:graphicData>
            </a:graphic>
          </wp:inline>
        </w:drawing>
      </w:r>
    </w:p>
    <w:p w14:paraId="3366ED08" w14:textId="1F21930E" w:rsidR="002D154C" w:rsidRDefault="002D154C" w:rsidP="002D154C">
      <w:pPr>
        <w:shd w:val="clear" w:color="auto" w:fill="FFFFFF"/>
        <w:spacing w:after="0" w:line="240" w:lineRule="auto"/>
        <w:textAlignment w:val="baseline"/>
        <w:rPr>
          <w:rFonts w:eastAsia="Times New Roman"/>
          <w:lang w:eastAsia="en-ZA"/>
        </w:rPr>
      </w:pPr>
      <w:r w:rsidRPr="002D154C">
        <w:rPr>
          <w:rFonts w:eastAsia="Times New Roman"/>
          <w:lang w:eastAsia="en-ZA"/>
        </w:rPr>
        <w:t xml:space="preserve">      </w:t>
      </w:r>
      <w:r w:rsidR="00F01320">
        <w:rPr>
          <w:rFonts w:eastAsia="Times New Roman"/>
          <w:lang w:eastAsia="en-ZA"/>
        </w:rPr>
        <w:t xml:space="preserve">Art and </w:t>
      </w:r>
      <w:r w:rsidR="006A4147">
        <w:rPr>
          <w:rFonts w:eastAsia="Times New Roman"/>
          <w:lang w:eastAsia="en-ZA"/>
        </w:rPr>
        <w:t>Crafts</w:t>
      </w:r>
      <w:r w:rsidR="00F01320">
        <w:rPr>
          <w:rFonts w:eastAsia="Times New Roman"/>
          <w:lang w:eastAsia="en-ZA"/>
        </w:rPr>
        <w:t xml:space="preserve"> </w:t>
      </w:r>
      <w:r w:rsidR="006D4ED7">
        <w:rPr>
          <w:rFonts w:eastAsia="Times New Roman"/>
          <w:lang w:eastAsia="en-ZA"/>
        </w:rPr>
        <w:t>and outdoor activity</w:t>
      </w:r>
    </w:p>
    <w:p w14:paraId="039AFEA0" w14:textId="77777777" w:rsidR="006D4ED7" w:rsidRPr="002D154C" w:rsidRDefault="006D4ED7" w:rsidP="002D154C">
      <w:pPr>
        <w:shd w:val="clear" w:color="auto" w:fill="FFFFFF"/>
        <w:spacing w:after="0" w:line="240" w:lineRule="auto"/>
        <w:textAlignment w:val="baseline"/>
        <w:rPr>
          <w:rFonts w:eastAsia="Times New Roman"/>
          <w:lang w:eastAsia="en-ZA"/>
        </w:rPr>
      </w:pPr>
    </w:p>
    <w:p w14:paraId="0EA00F45" w14:textId="17960745" w:rsidR="002D154C" w:rsidRDefault="006D4ED7" w:rsidP="002D154C">
      <w:pPr>
        <w:shd w:val="clear" w:color="auto" w:fill="FFFFFF"/>
        <w:spacing w:after="0" w:line="240" w:lineRule="auto"/>
        <w:textAlignment w:val="baseline"/>
        <w:rPr>
          <w:rFonts w:eastAsia="Times New Roman"/>
          <w:lang w:eastAsia="en-ZA"/>
        </w:rPr>
      </w:pPr>
      <w:r w:rsidRPr="002D154C">
        <w:rPr>
          <w:noProof/>
          <w:lang w:eastAsia="en-ZA"/>
        </w:rPr>
        <w:drawing>
          <wp:inline distT="0" distB="0" distL="0" distR="0" wp14:anchorId="71A1AA25" wp14:editId="6209439A">
            <wp:extent cx="1786668" cy="2067636"/>
            <wp:effectExtent l="0" t="0" r="4445" b="8890"/>
            <wp:docPr id="22" name="Picture 22" descr="cid:image001.jpg@01D70787.5ED27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70787.5ED27830"/>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1790109" cy="2071618"/>
                    </a:xfrm>
                    <a:prstGeom prst="rect">
                      <a:avLst/>
                    </a:prstGeom>
                    <a:noFill/>
                    <a:ln>
                      <a:noFill/>
                    </a:ln>
                  </pic:spPr>
                </pic:pic>
              </a:graphicData>
            </a:graphic>
          </wp:inline>
        </w:drawing>
      </w:r>
      <w:r>
        <w:rPr>
          <w:rFonts w:eastAsia="Times New Roman"/>
          <w:lang w:eastAsia="en-ZA"/>
        </w:rPr>
        <w:t xml:space="preserve">           </w:t>
      </w:r>
      <w:r w:rsidR="00D17FDD">
        <w:rPr>
          <w:noProof/>
          <w:lang w:eastAsia="en-ZA"/>
        </w:rPr>
        <w:drawing>
          <wp:inline distT="0" distB="0" distL="0" distR="0" wp14:anchorId="1E83C21B" wp14:editId="1AD7A60A">
            <wp:extent cx="1651379" cy="1541744"/>
            <wp:effectExtent l="0" t="0" r="6350" b="1905"/>
            <wp:docPr id="8" name="Picture 8" descr="20220211_145725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220211_145725_resized"/>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1654079" cy="1544265"/>
                    </a:xfrm>
                    <a:prstGeom prst="rect">
                      <a:avLst/>
                    </a:prstGeom>
                    <a:noFill/>
                    <a:ln>
                      <a:noFill/>
                    </a:ln>
                  </pic:spPr>
                </pic:pic>
              </a:graphicData>
            </a:graphic>
          </wp:inline>
        </w:drawing>
      </w:r>
      <w:r w:rsidR="00F01320">
        <w:rPr>
          <w:rFonts w:eastAsia="Times New Roman"/>
          <w:lang w:eastAsia="en-ZA"/>
        </w:rPr>
        <w:t xml:space="preserve">        </w:t>
      </w:r>
      <w:r w:rsidR="00D17FDD">
        <w:rPr>
          <w:rFonts w:eastAsia="Times New Roman"/>
          <w:lang w:eastAsia="en-ZA"/>
        </w:rPr>
        <w:t xml:space="preserve"> </w:t>
      </w:r>
      <w:r w:rsidR="00D17FDD">
        <w:rPr>
          <w:noProof/>
          <w:lang w:eastAsia="en-ZA"/>
        </w:rPr>
        <w:drawing>
          <wp:inline distT="0" distB="0" distL="0" distR="0" wp14:anchorId="0D926AA2" wp14:editId="580FE242">
            <wp:extent cx="1338747" cy="1549021"/>
            <wp:effectExtent l="0" t="0" r="0" b="0"/>
            <wp:docPr id="12" name="Picture 12" descr="cid:image014.jpg@01D82D9A.5C5D1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14.jpg@01D82D9A.5C5D1FD0"/>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1345814" cy="1557198"/>
                    </a:xfrm>
                    <a:prstGeom prst="rect">
                      <a:avLst/>
                    </a:prstGeom>
                    <a:noFill/>
                    <a:ln>
                      <a:noFill/>
                    </a:ln>
                  </pic:spPr>
                </pic:pic>
              </a:graphicData>
            </a:graphic>
          </wp:inline>
        </w:drawing>
      </w:r>
    </w:p>
    <w:p w14:paraId="6617CBEF" w14:textId="77777777" w:rsidR="00F01320" w:rsidRPr="002D154C" w:rsidRDefault="00F01320" w:rsidP="002D154C">
      <w:pPr>
        <w:shd w:val="clear" w:color="auto" w:fill="FFFFFF"/>
        <w:spacing w:after="0" w:line="240" w:lineRule="auto"/>
        <w:textAlignment w:val="baseline"/>
        <w:rPr>
          <w:rFonts w:eastAsia="Times New Roman"/>
          <w:lang w:eastAsia="en-ZA"/>
        </w:rPr>
      </w:pPr>
    </w:p>
    <w:p w14:paraId="2D7688DC" w14:textId="77777777" w:rsidR="002D154C" w:rsidRPr="002D154C" w:rsidRDefault="002D154C" w:rsidP="002D154C">
      <w:pPr>
        <w:shd w:val="clear" w:color="auto" w:fill="FFFFFF"/>
        <w:spacing w:after="0" w:line="240" w:lineRule="auto"/>
        <w:textAlignment w:val="baseline"/>
        <w:rPr>
          <w:b/>
          <w:bCs/>
          <w:u w:val="single"/>
          <w:lang w:val="en-GB"/>
        </w:rPr>
      </w:pPr>
      <w:r w:rsidRPr="002D154C">
        <w:rPr>
          <w:b/>
          <w:bCs/>
          <w:u w:val="single"/>
          <w:lang w:val="en-GB"/>
        </w:rPr>
        <w:t>Impact</w:t>
      </w:r>
    </w:p>
    <w:p w14:paraId="376D1BA4" w14:textId="77777777" w:rsidR="002D154C" w:rsidRPr="002D154C" w:rsidRDefault="002D154C" w:rsidP="002D154C">
      <w:pPr>
        <w:shd w:val="clear" w:color="auto" w:fill="FFFFFF"/>
        <w:spacing w:after="0" w:line="240" w:lineRule="auto"/>
        <w:textAlignment w:val="baseline"/>
        <w:rPr>
          <w:rFonts w:eastAsia="Times New Roman"/>
          <w:u w:val="single"/>
          <w:lang w:eastAsia="en-ZA"/>
        </w:rPr>
      </w:pPr>
    </w:p>
    <w:p w14:paraId="6FCA3380" w14:textId="77777777" w:rsidR="002D154C" w:rsidRPr="002D154C" w:rsidRDefault="002D154C" w:rsidP="002D154C">
      <w:pPr>
        <w:numPr>
          <w:ilvl w:val="0"/>
          <w:numId w:val="4"/>
        </w:numPr>
        <w:autoSpaceDE w:val="0"/>
        <w:autoSpaceDN w:val="0"/>
        <w:spacing w:after="0" w:line="240" w:lineRule="auto"/>
        <w:contextualSpacing/>
        <w:rPr>
          <w:rFonts w:ascii="Calibri" w:eastAsia="Calibri" w:hAnsi="Calibri" w:cs="Times New Roman"/>
        </w:rPr>
      </w:pPr>
      <w:r w:rsidRPr="002D154C">
        <w:rPr>
          <w:rFonts w:ascii="Calibri" w:eastAsia="Calibri" w:hAnsi="Calibri" w:cs="Times New Roman"/>
        </w:rPr>
        <w:t>100 children / adults with disabilities receive optimal residential  patient centred care and Philakade runs at 100% occupancy</w:t>
      </w:r>
    </w:p>
    <w:p w14:paraId="3B2695EF" w14:textId="77777777" w:rsidR="002D154C" w:rsidRPr="002D154C" w:rsidRDefault="002D154C" w:rsidP="002D154C">
      <w:pPr>
        <w:numPr>
          <w:ilvl w:val="0"/>
          <w:numId w:val="4"/>
        </w:numPr>
        <w:autoSpaceDE w:val="0"/>
        <w:autoSpaceDN w:val="0"/>
        <w:spacing w:after="0" w:line="240" w:lineRule="auto"/>
        <w:contextualSpacing/>
        <w:rPr>
          <w:rFonts w:ascii="Calibri" w:eastAsia="Calibri" w:hAnsi="Calibri" w:cs="Times New Roman"/>
        </w:rPr>
      </w:pPr>
      <w:r w:rsidRPr="002D154C">
        <w:rPr>
          <w:rFonts w:ascii="Calibri" w:eastAsia="Calibri" w:hAnsi="Calibri" w:cs="Times New Roman"/>
        </w:rPr>
        <w:t>Publicity is drawn to the complete lack of facilities for people with disabilities needing 24-hour nursing care who do not have access to medical aid</w:t>
      </w:r>
    </w:p>
    <w:p w14:paraId="5252C2F9" w14:textId="77777777" w:rsidR="002D154C" w:rsidRPr="002D154C" w:rsidRDefault="002D154C" w:rsidP="002D154C">
      <w:pPr>
        <w:numPr>
          <w:ilvl w:val="0"/>
          <w:numId w:val="4"/>
        </w:numPr>
        <w:autoSpaceDE w:val="0"/>
        <w:autoSpaceDN w:val="0"/>
        <w:spacing w:after="0" w:line="240" w:lineRule="auto"/>
        <w:contextualSpacing/>
        <w:rPr>
          <w:rFonts w:ascii="Calibri" w:eastAsia="Calibri" w:hAnsi="Calibri" w:cs="Times New Roman"/>
        </w:rPr>
      </w:pPr>
      <w:r w:rsidRPr="002D154C">
        <w:rPr>
          <w:rFonts w:ascii="Calibri" w:eastAsia="Calibri" w:hAnsi="Calibri" w:cs="Times New Roman"/>
        </w:rPr>
        <w:t>Rehabilitation of people who have not previously been able to access rehabilitation facilities</w:t>
      </w:r>
    </w:p>
    <w:p w14:paraId="4C0E996E" w14:textId="77777777" w:rsidR="002D154C" w:rsidRPr="002D154C" w:rsidRDefault="002D154C" w:rsidP="002D154C">
      <w:pPr>
        <w:numPr>
          <w:ilvl w:val="0"/>
          <w:numId w:val="4"/>
        </w:numPr>
        <w:autoSpaceDE w:val="0"/>
        <w:autoSpaceDN w:val="0"/>
        <w:spacing w:after="0" w:line="240" w:lineRule="auto"/>
        <w:contextualSpacing/>
        <w:rPr>
          <w:rFonts w:ascii="Calibri" w:eastAsia="Calibri" w:hAnsi="Calibri" w:cs="Times New Roman"/>
        </w:rPr>
      </w:pPr>
      <w:r w:rsidRPr="002D154C">
        <w:rPr>
          <w:rFonts w:ascii="Calibri" w:eastAsia="Calibri" w:hAnsi="Calibri" w:cs="Times New Roman"/>
        </w:rPr>
        <w:t>The consolidation of and further development of a community outreach network to care for children and adults with disabilities who are destitute, abandoned or whose families are struggling to care for them</w:t>
      </w:r>
    </w:p>
    <w:p w14:paraId="6720FC08" w14:textId="77777777" w:rsidR="002D154C" w:rsidRPr="002D154C" w:rsidRDefault="002D154C" w:rsidP="002D154C">
      <w:pPr>
        <w:numPr>
          <w:ilvl w:val="0"/>
          <w:numId w:val="4"/>
        </w:numPr>
        <w:autoSpaceDE w:val="0"/>
        <w:autoSpaceDN w:val="0"/>
        <w:spacing w:after="0" w:line="240" w:lineRule="auto"/>
        <w:contextualSpacing/>
        <w:rPr>
          <w:rFonts w:ascii="Calibri" w:eastAsia="Calibri" w:hAnsi="Calibri" w:cs="Times New Roman"/>
        </w:rPr>
      </w:pPr>
      <w:r w:rsidRPr="002D154C">
        <w:rPr>
          <w:rFonts w:ascii="Calibri" w:eastAsia="Calibri" w:hAnsi="Calibri" w:cs="Times New Roman"/>
        </w:rPr>
        <w:t>Training of another 100 community carers.  99 carers have been trained to date.</w:t>
      </w:r>
    </w:p>
    <w:p w14:paraId="7771AE66" w14:textId="77777777" w:rsidR="002D154C" w:rsidRPr="002D154C" w:rsidRDefault="002D154C" w:rsidP="002D154C">
      <w:pPr>
        <w:numPr>
          <w:ilvl w:val="0"/>
          <w:numId w:val="4"/>
        </w:numPr>
        <w:autoSpaceDE w:val="0"/>
        <w:autoSpaceDN w:val="0"/>
        <w:spacing w:after="0" w:line="240" w:lineRule="auto"/>
        <w:contextualSpacing/>
        <w:rPr>
          <w:rFonts w:ascii="Calibri" w:eastAsia="Calibri" w:hAnsi="Calibri" w:cs="Times New Roman"/>
        </w:rPr>
      </w:pPr>
      <w:r w:rsidRPr="002D154C">
        <w:rPr>
          <w:rFonts w:ascii="Calibri" w:eastAsia="Calibri" w:hAnsi="Calibri" w:cs="Times New Roman"/>
        </w:rPr>
        <w:t xml:space="preserve"> Advocacy at a municipal and regional level together with other organisations working to help people with disabilities.</w:t>
      </w:r>
    </w:p>
    <w:p w14:paraId="5F3C63AF" w14:textId="77777777" w:rsidR="002D154C" w:rsidRDefault="002D154C" w:rsidP="002D154C">
      <w:pPr>
        <w:numPr>
          <w:ilvl w:val="0"/>
          <w:numId w:val="4"/>
        </w:numPr>
        <w:autoSpaceDE w:val="0"/>
        <w:autoSpaceDN w:val="0"/>
        <w:spacing w:after="0" w:line="240" w:lineRule="auto"/>
        <w:contextualSpacing/>
        <w:rPr>
          <w:rFonts w:ascii="Calibri" w:eastAsia="Calibri" w:hAnsi="Calibri" w:cs="Times New Roman"/>
        </w:rPr>
      </w:pPr>
      <w:r w:rsidRPr="002D154C">
        <w:rPr>
          <w:rFonts w:ascii="Calibri" w:eastAsia="Calibri" w:hAnsi="Calibri" w:cs="Times New Roman"/>
        </w:rPr>
        <w:t xml:space="preserve">Income generation for residents </w:t>
      </w:r>
    </w:p>
    <w:p w14:paraId="18735605" w14:textId="77777777" w:rsidR="006D4ED7" w:rsidRPr="002D154C" w:rsidRDefault="006D4ED7" w:rsidP="006D4ED7">
      <w:pPr>
        <w:autoSpaceDE w:val="0"/>
        <w:autoSpaceDN w:val="0"/>
        <w:spacing w:after="0" w:line="240" w:lineRule="auto"/>
        <w:ind w:left="720"/>
        <w:contextualSpacing/>
        <w:rPr>
          <w:rFonts w:ascii="Calibri" w:eastAsia="Calibri" w:hAnsi="Calibri" w:cs="Times New Roman"/>
        </w:rPr>
      </w:pPr>
    </w:p>
    <w:p w14:paraId="21C0672A" w14:textId="4A62E9E2" w:rsidR="002D154C" w:rsidRPr="006D4ED7" w:rsidRDefault="002D154C" w:rsidP="002D154C">
      <w:pPr>
        <w:autoSpaceDE w:val="0"/>
        <w:autoSpaceDN w:val="0"/>
        <w:spacing w:after="0" w:line="240" w:lineRule="auto"/>
        <w:rPr>
          <w:sz w:val="18"/>
          <w:szCs w:val="18"/>
        </w:rPr>
      </w:pPr>
      <w:r w:rsidRPr="002D154C">
        <w:t xml:space="preserve">   </w:t>
      </w:r>
      <w:r w:rsidRPr="002D154C">
        <w:rPr>
          <w:noProof/>
          <w:lang w:eastAsia="en-ZA"/>
        </w:rPr>
        <w:drawing>
          <wp:inline distT="0" distB="0" distL="0" distR="0" wp14:anchorId="6799BCD0" wp14:editId="27B899BD">
            <wp:extent cx="1951630" cy="1621872"/>
            <wp:effectExtent l="0" t="0" r="0" b="0"/>
            <wp:docPr id="27" name="Picture 27" descr="cid:image016.jpg@01D7C424.F685A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id:image016.jpg@01D7C424.F685A760"/>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1962650" cy="1631030"/>
                    </a:xfrm>
                    <a:prstGeom prst="rect">
                      <a:avLst/>
                    </a:prstGeom>
                    <a:noFill/>
                    <a:ln>
                      <a:noFill/>
                    </a:ln>
                  </pic:spPr>
                </pic:pic>
              </a:graphicData>
            </a:graphic>
          </wp:inline>
        </w:drawing>
      </w:r>
      <w:r w:rsidR="006A4147">
        <w:t xml:space="preserve"> </w:t>
      </w:r>
      <w:r w:rsidR="006A4147" w:rsidRPr="006D4ED7">
        <w:rPr>
          <w:sz w:val="18"/>
          <w:szCs w:val="18"/>
        </w:rPr>
        <w:t>Music therapy group with Occupational Therapy Students</w:t>
      </w:r>
    </w:p>
    <w:p w14:paraId="40D1E33E" w14:textId="091E11C3" w:rsidR="00B841A4" w:rsidRPr="00B119F3" w:rsidRDefault="00B841A4" w:rsidP="002D154C">
      <w:pPr>
        <w:autoSpaceDE w:val="0"/>
        <w:autoSpaceDN w:val="0"/>
        <w:spacing w:after="0" w:line="240" w:lineRule="auto"/>
        <w:rPr>
          <w:sz w:val="18"/>
          <w:szCs w:val="18"/>
        </w:rPr>
      </w:pPr>
      <w:r>
        <w:rPr>
          <w:noProof/>
          <w:lang w:eastAsia="en-ZA"/>
        </w:rPr>
        <w:drawing>
          <wp:inline distT="0" distB="0" distL="0" distR="0" wp14:anchorId="1BFD0AA4" wp14:editId="12BD4BE7">
            <wp:extent cx="2033516" cy="1852499"/>
            <wp:effectExtent l="0" t="0" r="5080" b="0"/>
            <wp:docPr id="28" name="Picture 28" descr="cid:image006.jpg@01D9753E.003B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6.jpg@01D9753E.003B51D0"/>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2044249" cy="1862277"/>
                    </a:xfrm>
                    <a:prstGeom prst="rect">
                      <a:avLst/>
                    </a:prstGeom>
                    <a:noFill/>
                    <a:ln>
                      <a:noFill/>
                    </a:ln>
                  </pic:spPr>
                </pic:pic>
              </a:graphicData>
            </a:graphic>
          </wp:inline>
        </w:drawing>
      </w:r>
      <w:r w:rsidR="006D4ED7">
        <w:t xml:space="preserve">   </w:t>
      </w:r>
      <w:r w:rsidR="006D4ED7" w:rsidRPr="00B119F3">
        <w:rPr>
          <w:sz w:val="18"/>
          <w:szCs w:val="18"/>
        </w:rPr>
        <w:t>School pupils volunteering to help make sandwiches as part of their community outreach project</w:t>
      </w:r>
    </w:p>
    <w:p w14:paraId="5E8905F2" w14:textId="77777777" w:rsidR="006A4147" w:rsidRPr="002D154C" w:rsidRDefault="006A4147" w:rsidP="002D154C">
      <w:pPr>
        <w:autoSpaceDE w:val="0"/>
        <w:autoSpaceDN w:val="0"/>
        <w:spacing w:after="0" w:line="240" w:lineRule="auto"/>
      </w:pPr>
    </w:p>
    <w:p w14:paraId="6D427A11" w14:textId="77777777" w:rsidR="002D154C" w:rsidRDefault="002D154C" w:rsidP="002D154C">
      <w:pPr>
        <w:shd w:val="clear" w:color="auto" w:fill="FFFFFF"/>
        <w:spacing w:after="0" w:line="240" w:lineRule="auto"/>
        <w:textAlignment w:val="baseline"/>
        <w:rPr>
          <w:rFonts w:eastAsia="Times New Roman"/>
          <w:b/>
          <w:u w:val="single"/>
          <w:lang w:eastAsia="en-ZA"/>
        </w:rPr>
      </w:pPr>
      <w:r w:rsidRPr="002D154C">
        <w:rPr>
          <w:rFonts w:eastAsia="Times New Roman"/>
          <w:b/>
          <w:u w:val="single"/>
          <w:lang w:eastAsia="en-ZA"/>
        </w:rPr>
        <w:t>Staff training</w:t>
      </w:r>
    </w:p>
    <w:p w14:paraId="54D57C72" w14:textId="77777777" w:rsidR="00B119F3" w:rsidRPr="002D154C" w:rsidRDefault="00B119F3" w:rsidP="002D154C">
      <w:pPr>
        <w:shd w:val="clear" w:color="auto" w:fill="FFFFFF"/>
        <w:spacing w:after="0" w:line="240" w:lineRule="auto"/>
        <w:textAlignment w:val="baseline"/>
        <w:rPr>
          <w:rFonts w:eastAsia="Times New Roman"/>
          <w:b/>
          <w:u w:val="single"/>
          <w:lang w:eastAsia="en-ZA"/>
        </w:rPr>
      </w:pPr>
    </w:p>
    <w:p w14:paraId="2A51C6C7" w14:textId="100CC45A" w:rsidR="002D154C" w:rsidRPr="002D154C" w:rsidRDefault="00B119F3" w:rsidP="002D154C">
      <w:pPr>
        <w:shd w:val="clear" w:color="auto" w:fill="FFFFFF"/>
        <w:spacing w:after="0" w:line="240" w:lineRule="auto"/>
        <w:textAlignment w:val="baseline"/>
        <w:rPr>
          <w:rFonts w:eastAsia="Times New Roman"/>
          <w:b/>
          <w:u w:val="single"/>
          <w:lang w:eastAsia="en-ZA"/>
        </w:rPr>
      </w:pPr>
      <w:r>
        <w:rPr>
          <w:rFonts w:eastAsia="Times New Roman"/>
          <w:lang w:eastAsia="en-ZA"/>
        </w:rPr>
        <w:t>106</w:t>
      </w:r>
      <w:r w:rsidR="002D154C" w:rsidRPr="002D154C">
        <w:rPr>
          <w:rFonts w:eastAsia="Times New Roman"/>
          <w:lang w:eastAsia="en-ZA"/>
        </w:rPr>
        <w:t xml:space="preserve"> carers have been trained to date from the Embo community.  The training course focus is on patients needing special assistance, palliative care and care of the elderly.  Students also have to be patients for 2 days and a night during their three month practical training.</w:t>
      </w:r>
    </w:p>
    <w:p w14:paraId="1E4389A6"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2004787A" w14:textId="77777777" w:rsidR="002D154C" w:rsidRPr="002D154C" w:rsidRDefault="002D154C" w:rsidP="002D154C">
      <w:pPr>
        <w:shd w:val="clear" w:color="auto" w:fill="FFFFFF"/>
        <w:spacing w:after="0" w:line="240" w:lineRule="auto"/>
        <w:textAlignment w:val="baseline"/>
      </w:pPr>
      <w:r w:rsidRPr="002D154C">
        <w:t>All the carers working at Philakade are from Embo and have been trained in basic nursing care and caring for patients with special needs by a volunteer PHC registered nurse (with a palliative  care background).</w:t>
      </w:r>
    </w:p>
    <w:p w14:paraId="668EAB9F" w14:textId="77777777" w:rsidR="002D154C" w:rsidRPr="002D154C" w:rsidRDefault="002D154C" w:rsidP="002D154C">
      <w:pPr>
        <w:shd w:val="clear" w:color="auto" w:fill="FFFFFF"/>
        <w:spacing w:after="0" w:line="240" w:lineRule="auto"/>
        <w:textAlignment w:val="baseline"/>
        <w:rPr>
          <w:rFonts w:eastAsia="Times New Roman"/>
          <w:lang w:eastAsia="en-ZA"/>
        </w:rPr>
      </w:pPr>
    </w:p>
    <w:p w14:paraId="0A5AE1A9" w14:textId="4DB2D815" w:rsidR="002D154C" w:rsidRPr="002D154C" w:rsidRDefault="00FB4277" w:rsidP="002D154C">
      <w:pPr>
        <w:shd w:val="clear" w:color="auto" w:fill="FFFFFF"/>
        <w:spacing w:after="0" w:line="240" w:lineRule="auto"/>
        <w:textAlignment w:val="baseline"/>
        <w:rPr>
          <w:rFonts w:eastAsia="Times New Roman"/>
          <w:lang w:eastAsia="en-ZA"/>
        </w:rPr>
      </w:pPr>
      <w:r>
        <w:rPr>
          <w:rFonts w:eastAsia="Times New Roman"/>
          <w:lang w:eastAsia="en-ZA"/>
        </w:rPr>
        <w:t>Currently 55</w:t>
      </w:r>
      <w:bookmarkStart w:id="0" w:name="_GoBack"/>
      <w:bookmarkEnd w:id="0"/>
      <w:r w:rsidR="002D154C" w:rsidRPr="002D154C">
        <w:rPr>
          <w:rFonts w:eastAsia="Times New Roman"/>
          <w:lang w:eastAsia="en-ZA"/>
        </w:rPr>
        <w:t xml:space="preserve"> people are receiving stipends (cleaners, cooks, carers</w:t>
      </w:r>
      <w:r w:rsidR="00B119F3">
        <w:rPr>
          <w:rFonts w:eastAsia="Times New Roman"/>
          <w:lang w:eastAsia="en-ZA"/>
        </w:rPr>
        <w:t xml:space="preserve"> and driver</w:t>
      </w:r>
      <w:r w:rsidR="002D154C" w:rsidRPr="002D154C">
        <w:rPr>
          <w:rFonts w:eastAsia="Times New Roman"/>
          <w:lang w:eastAsia="en-ZA"/>
        </w:rPr>
        <w:t>).</w:t>
      </w:r>
    </w:p>
    <w:p w14:paraId="5B8FBD46" w14:textId="77777777" w:rsidR="002D154C" w:rsidRPr="002D154C" w:rsidRDefault="002D154C" w:rsidP="002D154C">
      <w:pPr>
        <w:autoSpaceDE w:val="0"/>
        <w:autoSpaceDN w:val="0"/>
        <w:spacing w:after="0" w:line="240" w:lineRule="auto"/>
      </w:pPr>
    </w:p>
    <w:p w14:paraId="345D1F11" w14:textId="77777777" w:rsidR="002D154C" w:rsidRPr="002D154C" w:rsidRDefault="002D154C" w:rsidP="002D154C">
      <w:pPr>
        <w:autoSpaceDE w:val="0"/>
        <w:autoSpaceDN w:val="0"/>
        <w:spacing w:after="0" w:line="240" w:lineRule="auto"/>
      </w:pPr>
    </w:p>
    <w:p w14:paraId="737D9395" w14:textId="77777777" w:rsidR="002D154C" w:rsidRPr="002D154C" w:rsidRDefault="002D154C" w:rsidP="002D154C">
      <w:pPr>
        <w:autoSpaceDE w:val="0"/>
        <w:autoSpaceDN w:val="0"/>
        <w:spacing w:after="0" w:line="240" w:lineRule="auto"/>
      </w:pPr>
      <w:r w:rsidRPr="002D154C">
        <w:rPr>
          <w:noProof/>
          <w:lang w:eastAsia="en-ZA"/>
        </w:rPr>
        <w:drawing>
          <wp:inline distT="0" distB="0" distL="0" distR="0" wp14:anchorId="228E9D98" wp14:editId="43C7E75B">
            <wp:extent cx="1685499" cy="1235335"/>
            <wp:effectExtent l="0" t="0" r="0" b="3175"/>
            <wp:docPr id="24" name="Picture 24" descr="cid:image004.jpg@01D70787.5ED27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jpg@01D70787.5ED27830"/>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1691759" cy="1239923"/>
                    </a:xfrm>
                    <a:prstGeom prst="rect">
                      <a:avLst/>
                    </a:prstGeom>
                    <a:noFill/>
                    <a:ln>
                      <a:noFill/>
                    </a:ln>
                  </pic:spPr>
                </pic:pic>
              </a:graphicData>
            </a:graphic>
          </wp:inline>
        </w:drawing>
      </w:r>
    </w:p>
    <w:p w14:paraId="3393B51D" w14:textId="5EDA31D8" w:rsidR="002D154C" w:rsidRPr="002D154C" w:rsidRDefault="006A4147" w:rsidP="002D154C">
      <w:pPr>
        <w:shd w:val="clear" w:color="auto" w:fill="FFFFFF"/>
      </w:pPr>
      <w:r>
        <w:t>Computer course</w:t>
      </w:r>
    </w:p>
    <w:p w14:paraId="4497E849" w14:textId="77777777" w:rsidR="002D154C" w:rsidRPr="002D154C" w:rsidRDefault="002D154C" w:rsidP="002D154C">
      <w:pPr>
        <w:shd w:val="clear" w:color="auto" w:fill="FFFFFF"/>
      </w:pPr>
      <w:r w:rsidRPr="002D154C">
        <w:rPr>
          <w:rFonts w:ascii="Calibri" w:hAnsi="Calibri"/>
          <w:u w:val="single"/>
        </w:rPr>
        <w:t>ORGANISATIONAL PROFILE:</w:t>
      </w:r>
    </w:p>
    <w:p w14:paraId="12B70EB1"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Name of NPO:</w:t>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t xml:space="preserve">  Philakade T.L.C Health Post and Care Home                                                </w:t>
      </w:r>
    </w:p>
    <w:p w14:paraId="13BB4B6F"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                                                            (Philakade Care Home is an extension of the services offered  </w:t>
      </w:r>
    </w:p>
    <w:p w14:paraId="13499E78"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                                                             through the clinic)</w:t>
      </w:r>
    </w:p>
    <w:p w14:paraId="0A511D77" w14:textId="77777777" w:rsidR="002D154C" w:rsidRPr="002D154C" w:rsidRDefault="002D154C" w:rsidP="002D154C">
      <w:pPr>
        <w:spacing w:after="0" w:line="240" w:lineRule="auto"/>
        <w:rPr>
          <w:rFonts w:ascii="Calibri" w:eastAsia="Times New Roman" w:hAnsi="Calibri" w:cs="Times New Roman"/>
          <w:lang w:val="en-US" w:eastAsia="en-ZA"/>
        </w:rPr>
      </w:pPr>
    </w:p>
    <w:p w14:paraId="64E416B9"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Physical address:</w:t>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t xml:space="preserve">   No.90213 Nqotho Road, Embo Reserve, 3610</w:t>
      </w:r>
    </w:p>
    <w:p w14:paraId="1D48B5C3" w14:textId="77777777" w:rsidR="002D154C" w:rsidRPr="002D154C" w:rsidRDefault="002D154C" w:rsidP="002D154C">
      <w:pPr>
        <w:spacing w:after="0" w:line="240" w:lineRule="auto"/>
        <w:rPr>
          <w:rFonts w:ascii="Calibri" w:eastAsia="Times New Roman" w:hAnsi="Calibri" w:cs="Times New Roman"/>
          <w:lang w:val="en-US" w:eastAsia="en-ZA"/>
        </w:rPr>
      </w:pPr>
    </w:p>
    <w:p w14:paraId="0971CBAA"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Chairperson:</w:t>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t>Leonard Gcabashe</w:t>
      </w:r>
    </w:p>
    <w:p w14:paraId="6D9EF9B8"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t xml:space="preserve">Cell: 0827741687; email: </w:t>
      </w:r>
      <w:hyperlink r:id="rId48" w:history="1">
        <w:r w:rsidRPr="002D154C">
          <w:rPr>
            <w:rFonts w:ascii="Calibri" w:eastAsia="Times New Roman" w:hAnsi="Calibri" w:cs="Times New Roman"/>
            <w:color w:val="0000FF"/>
            <w:u w:val="single"/>
            <w:lang w:val="en-US" w:eastAsia="en-ZA"/>
          </w:rPr>
          <w:t>goodnews@polka.co.za</w:t>
        </w:r>
      </w:hyperlink>
      <w:r w:rsidRPr="002D154C">
        <w:rPr>
          <w:rFonts w:ascii="Calibri" w:eastAsia="Times New Roman" w:hAnsi="Calibri" w:cs="Times New Roman"/>
          <w:lang w:val="en-US" w:eastAsia="en-ZA"/>
        </w:rPr>
        <w:t xml:space="preserve"> </w:t>
      </w:r>
      <w:r w:rsidRPr="002D154C">
        <w:rPr>
          <w:rFonts w:ascii="Calibri" w:eastAsia="Times New Roman" w:hAnsi="Calibri" w:cs="Times New Roman"/>
          <w:lang w:val="en-US" w:eastAsia="en-ZA"/>
        </w:rPr>
        <w:tab/>
      </w:r>
    </w:p>
    <w:p w14:paraId="06DEF432" w14:textId="77777777" w:rsidR="002D154C" w:rsidRPr="002D154C" w:rsidRDefault="002D154C" w:rsidP="002D154C">
      <w:pPr>
        <w:spacing w:after="0" w:line="240" w:lineRule="auto"/>
        <w:rPr>
          <w:rFonts w:ascii="Calibri" w:eastAsia="Times New Roman" w:hAnsi="Calibri" w:cs="Times New Roman"/>
          <w:lang w:val="en-US" w:eastAsia="en-ZA"/>
        </w:rPr>
      </w:pPr>
    </w:p>
    <w:p w14:paraId="324AC874"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Care Home Facilitator:</w:t>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t xml:space="preserve">Mary-Ann Carpenter  </w:t>
      </w:r>
    </w:p>
    <w:p w14:paraId="79F8DD02"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                                                          Cell: 073 681 7766; email: </w:t>
      </w:r>
      <w:hyperlink r:id="rId49" w:history="1">
        <w:r w:rsidRPr="002D154C">
          <w:rPr>
            <w:rFonts w:ascii="Calibri" w:eastAsia="Times New Roman" w:hAnsi="Calibri" w:cs="Times New Roman"/>
            <w:color w:val="0000FF"/>
            <w:u w:val="single"/>
            <w:lang w:val="en-US" w:eastAsia="en-ZA"/>
          </w:rPr>
          <w:t>mscarpenter@lantic.net</w:t>
        </w:r>
      </w:hyperlink>
      <w:r w:rsidRPr="002D154C">
        <w:rPr>
          <w:rFonts w:ascii="Calibri" w:eastAsia="Times New Roman" w:hAnsi="Calibri" w:cs="Times New Roman"/>
          <w:lang w:val="en-US" w:eastAsia="en-ZA"/>
        </w:rPr>
        <w:t xml:space="preserve"> </w:t>
      </w:r>
    </w:p>
    <w:p w14:paraId="5B4391E2" w14:textId="77777777" w:rsidR="002D154C" w:rsidRPr="002D154C" w:rsidRDefault="002D154C" w:rsidP="002D154C">
      <w:pPr>
        <w:spacing w:after="0" w:line="240" w:lineRule="auto"/>
        <w:rPr>
          <w:rFonts w:ascii="Calibri" w:eastAsia="Times New Roman" w:hAnsi="Calibri" w:cs="Times New Roman"/>
          <w:lang w:val="en-US" w:eastAsia="en-ZA"/>
        </w:rPr>
      </w:pPr>
    </w:p>
    <w:p w14:paraId="4A406431"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Bank: Standard Bank</w:t>
      </w:r>
    </w:p>
    <w:p w14:paraId="23508485"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Name of Account: Philakade T.L.C Health Post and Care Home</w:t>
      </w:r>
    </w:p>
    <w:p w14:paraId="62F89830"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Acc. Number: 10169482659</w:t>
      </w:r>
    </w:p>
    <w:p w14:paraId="75F35A47"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Account Type: Current</w:t>
      </w:r>
    </w:p>
    <w:p w14:paraId="13DB44C4"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Branch: Hillcrest KZN, South Africa</w:t>
      </w:r>
    </w:p>
    <w:p w14:paraId="5DE9C720"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Branch Code: 045726</w:t>
      </w:r>
    </w:p>
    <w:p w14:paraId="6C89121B"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Electronic Payments: 051001</w:t>
      </w:r>
    </w:p>
    <w:p w14:paraId="61887CD5" w14:textId="77777777" w:rsidR="002D154C" w:rsidRPr="002D154C" w:rsidRDefault="002D154C" w:rsidP="002D154C">
      <w:pPr>
        <w:autoSpaceDE w:val="0"/>
        <w:autoSpaceDN w:val="0"/>
        <w:adjustRightInd w:val="0"/>
        <w:spacing w:after="0" w:line="240" w:lineRule="auto"/>
        <w:rPr>
          <w:rFonts w:ascii="Calibri" w:hAnsi="Calibri" w:cs="Calibri"/>
        </w:rPr>
      </w:pPr>
      <w:r w:rsidRPr="002D154C">
        <w:rPr>
          <w:rFonts w:ascii="Calibri" w:hAnsi="Calibri" w:cs="Calibri"/>
        </w:rPr>
        <w:t>Swift Code: SBZAZAJJ</w:t>
      </w:r>
    </w:p>
    <w:p w14:paraId="4C29EE4A" w14:textId="77777777" w:rsidR="002D154C" w:rsidRPr="002D154C" w:rsidRDefault="002D154C" w:rsidP="002D154C">
      <w:pPr>
        <w:spacing w:after="0" w:line="240" w:lineRule="auto"/>
        <w:rPr>
          <w:rFonts w:ascii="Calibri" w:hAnsi="Calibri" w:cs="Calibri"/>
        </w:rPr>
      </w:pPr>
      <w:r w:rsidRPr="002D154C">
        <w:rPr>
          <w:rFonts w:ascii="Calibri" w:hAnsi="Calibri" w:cs="Calibri"/>
        </w:rPr>
        <w:t>REFERENCE: Name of depositor</w:t>
      </w:r>
    </w:p>
    <w:p w14:paraId="7FA770D5" w14:textId="77777777" w:rsidR="002D154C" w:rsidRPr="002D154C" w:rsidRDefault="002D154C" w:rsidP="002D154C">
      <w:pPr>
        <w:spacing w:after="0" w:line="240" w:lineRule="auto"/>
        <w:rPr>
          <w:rFonts w:ascii="Calibri" w:eastAsia="Times New Roman" w:hAnsi="Calibri" w:cs="Times New Roman"/>
          <w:lang w:val="en-US" w:eastAsia="en-ZA"/>
        </w:rPr>
      </w:pPr>
    </w:p>
    <w:p w14:paraId="55A0A76B" w14:textId="77777777" w:rsidR="002D154C" w:rsidRPr="002D154C" w:rsidRDefault="002D154C" w:rsidP="002D154C">
      <w:pPr>
        <w:spacing w:after="0" w:line="240" w:lineRule="auto"/>
        <w:rPr>
          <w:rFonts w:ascii="Arial" w:hAnsi="Arial" w:cs="Arial"/>
        </w:rPr>
      </w:pPr>
      <w:r w:rsidRPr="002D154C">
        <w:rPr>
          <w:rFonts w:ascii="Calibri" w:eastAsia="Times New Roman" w:hAnsi="Calibri" w:cs="Times New Roman"/>
          <w:lang w:val="en-US" w:eastAsia="en-ZA"/>
        </w:rPr>
        <w:t>Just Giving Site:</w:t>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r>
      <w:r w:rsidRPr="002D154C">
        <w:rPr>
          <w:rFonts w:ascii="Calibri" w:eastAsia="Times New Roman" w:hAnsi="Calibri" w:cs="Times New Roman"/>
          <w:lang w:val="en-US" w:eastAsia="en-ZA"/>
        </w:rPr>
        <w:tab/>
      </w:r>
      <w:hyperlink r:id="rId50" w:tgtFrame="_blank" w:history="1">
        <w:r w:rsidRPr="002D154C">
          <w:rPr>
            <w:rFonts w:ascii="Arial" w:hAnsi="Arial" w:cs="Arial"/>
            <w:color w:val="0000FF"/>
            <w:sz w:val="21"/>
            <w:szCs w:val="21"/>
            <w:u w:val="single"/>
          </w:rPr>
          <w:t>https://www.justgiving.com/campaign/philakade</w:t>
        </w:r>
      </w:hyperlink>
    </w:p>
    <w:p w14:paraId="0F43A072" w14:textId="77777777" w:rsidR="002D154C" w:rsidRPr="002D154C" w:rsidRDefault="002D154C" w:rsidP="002D154C">
      <w:pPr>
        <w:spacing w:after="0" w:line="240" w:lineRule="auto"/>
      </w:pPr>
    </w:p>
    <w:p w14:paraId="306EF075" w14:textId="77777777" w:rsidR="002D154C" w:rsidRDefault="002D154C" w:rsidP="002D154C">
      <w:pPr>
        <w:spacing w:after="0" w:line="240" w:lineRule="auto"/>
      </w:pPr>
      <w:r w:rsidRPr="002D154C">
        <w:t xml:space="preserve">Facebook: </w:t>
      </w:r>
      <w:r w:rsidRPr="002D154C">
        <w:tab/>
      </w:r>
      <w:r w:rsidRPr="002D154C">
        <w:tab/>
      </w:r>
      <w:r w:rsidRPr="002D154C">
        <w:tab/>
        <w:t>Philakade Care Home</w:t>
      </w:r>
    </w:p>
    <w:p w14:paraId="5EC7FEFA" w14:textId="77777777" w:rsidR="004B7972" w:rsidRPr="002D154C" w:rsidRDefault="004B7972" w:rsidP="002D154C">
      <w:pPr>
        <w:spacing w:after="0" w:line="240" w:lineRule="auto"/>
      </w:pPr>
    </w:p>
    <w:p w14:paraId="2B0B9771" w14:textId="77777777" w:rsidR="002D154C" w:rsidRPr="002D154C" w:rsidRDefault="002D154C" w:rsidP="002D154C">
      <w:pPr>
        <w:spacing w:after="0" w:line="240" w:lineRule="auto"/>
      </w:pPr>
    </w:p>
    <w:p w14:paraId="76BD82D8" w14:textId="1C2CD96F" w:rsidR="002D154C" w:rsidRPr="002D154C" w:rsidRDefault="002D154C" w:rsidP="002D154C">
      <w:pPr>
        <w:spacing w:after="0" w:line="240" w:lineRule="auto"/>
      </w:pPr>
      <w:r w:rsidRPr="002D154C">
        <w:rPr>
          <w:noProof/>
          <w:lang w:eastAsia="en-ZA"/>
        </w:rPr>
        <w:drawing>
          <wp:inline distT="0" distB="0" distL="0" distR="0" wp14:anchorId="4E16C6A6" wp14:editId="5703CDF2">
            <wp:extent cx="1412543" cy="1424880"/>
            <wp:effectExtent l="0" t="0" r="0" b="4445"/>
            <wp:docPr id="13" name="Picture 13" descr="IMG-20211108-WA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20211108-WA0031"/>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1425939" cy="1438393"/>
                    </a:xfrm>
                    <a:prstGeom prst="rect">
                      <a:avLst/>
                    </a:prstGeom>
                    <a:noFill/>
                    <a:ln>
                      <a:noFill/>
                    </a:ln>
                  </pic:spPr>
                </pic:pic>
              </a:graphicData>
            </a:graphic>
          </wp:inline>
        </w:drawing>
      </w:r>
      <w:r w:rsidRPr="002D154C">
        <w:t xml:space="preserve"> </w:t>
      </w:r>
      <w:r w:rsidR="00B841A4">
        <w:rPr>
          <w:noProof/>
          <w:lang w:eastAsia="en-ZA"/>
        </w:rPr>
        <w:drawing>
          <wp:inline distT="0" distB="0" distL="0" distR="0" wp14:anchorId="7D2BD8C0" wp14:editId="39560987">
            <wp:extent cx="4148129" cy="1521725"/>
            <wp:effectExtent l="0" t="0" r="5080" b="2540"/>
            <wp:docPr id="356" name="Picture 356" descr="cid:image034.jpg@01D9146D.FA499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34.jpg@01D9146D.FA499F60"/>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4182405" cy="1534299"/>
                    </a:xfrm>
                    <a:prstGeom prst="rect">
                      <a:avLst/>
                    </a:prstGeom>
                    <a:noFill/>
                    <a:ln>
                      <a:noFill/>
                    </a:ln>
                  </pic:spPr>
                </pic:pic>
              </a:graphicData>
            </a:graphic>
          </wp:inline>
        </w:drawing>
      </w:r>
      <w:r w:rsidRPr="002D154C">
        <w:t xml:space="preserve">  </w:t>
      </w:r>
    </w:p>
    <w:p w14:paraId="5F518C88" w14:textId="61745271" w:rsidR="002D154C" w:rsidRPr="002D154C" w:rsidRDefault="00B119F3" w:rsidP="002D154C">
      <w:pPr>
        <w:spacing w:after="0" w:line="240" w:lineRule="auto"/>
      </w:pPr>
      <w:r>
        <w:t xml:space="preserve">                                    </w:t>
      </w:r>
      <w:r w:rsidR="006A4147">
        <w:t>Olympics day</w:t>
      </w:r>
    </w:p>
    <w:p w14:paraId="5689252E" w14:textId="77777777" w:rsidR="002D154C" w:rsidRPr="002D154C" w:rsidRDefault="002D154C" w:rsidP="002D154C">
      <w:pPr>
        <w:spacing w:after="0" w:line="240" w:lineRule="auto"/>
      </w:pPr>
    </w:p>
    <w:p w14:paraId="66644580" w14:textId="77777777" w:rsidR="002D154C" w:rsidRDefault="002D154C" w:rsidP="002D154C">
      <w:pPr>
        <w:spacing w:after="0" w:line="240" w:lineRule="auto"/>
      </w:pPr>
    </w:p>
    <w:p w14:paraId="398D97DC" w14:textId="77777777" w:rsidR="004B7972" w:rsidRDefault="004B7972" w:rsidP="002D154C">
      <w:pPr>
        <w:spacing w:after="0" w:line="240" w:lineRule="auto"/>
      </w:pPr>
    </w:p>
    <w:p w14:paraId="0807A100" w14:textId="77777777" w:rsidR="004B7972" w:rsidRDefault="004B7972" w:rsidP="002D154C">
      <w:pPr>
        <w:spacing w:after="0" w:line="240" w:lineRule="auto"/>
      </w:pPr>
    </w:p>
    <w:p w14:paraId="27B83AD1" w14:textId="77777777" w:rsidR="004B7972" w:rsidRPr="002D154C" w:rsidRDefault="004B7972" w:rsidP="002D154C">
      <w:pPr>
        <w:spacing w:after="0" w:line="240" w:lineRule="auto"/>
      </w:pPr>
    </w:p>
    <w:p w14:paraId="2FCB4001" w14:textId="77777777" w:rsidR="002D154C" w:rsidRPr="002D154C" w:rsidRDefault="002D154C" w:rsidP="002D154C">
      <w:pPr>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u w:val="single"/>
          <w:lang w:val="en-US" w:eastAsia="en-ZA"/>
        </w:rPr>
        <w:t>Committee Members</w:t>
      </w:r>
    </w:p>
    <w:tbl>
      <w:tblPr>
        <w:tblStyle w:val="TableGrid"/>
        <w:tblW w:w="6395" w:type="dxa"/>
        <w:tblInd w:w="-856" w:type="dxa"/>
        <w:tblLook w:val="04A0" w:firstRow="1" w:lastRow="0" w:firstColumn="1" w:lastColumn="0" w:noHBand="0" w:noVBand="1"/>
      </w:tblPr>
      <w:tblGrid>
        <w:gridCol w:w="1605"/>
        <w:gridCol w:w="1514"/>
        <w:gridCol w:w="1433"/>
        <w:gridCol w:w="1843"/>
      </w:tblGrid>
      <w:tr w:rsidR="002D154C" w:rsidRPr="002D154C" w14:paraId="6F458170" w14:textId="77777777" w:rsidTr="00FD0FAB">
        <w:tc>
          <w:tcPr>
            <w:tcW w:w="1605" w:type="dxa"/>
          </w:tcPr>
          <w:p w14:paraId="23632D8C" w14:textId="77777777" w:rsidR="002D154C" w:rsidRPr="002D154C" w:rsidRDefault="002D154C" w:rsidP="002D154C">
            <w:pPr>
              <w:spacing w:after="0" w:line="240" w:lineRule="auto"/>
              <w:rPr>
                <w:rFonts w:asciiTheme="majorHAnsi" w:hAnsiTheme="majorHAnsi" w:cstheme="majorHAnsi"/>
                <w:b/>
                <w:sz w:val="20"/>
                <w:szCs w:val="20"/>
              </w:rPr>
            </w:pPr>
            <w:r w:rsidRPr="002D154C">
              <w:rPr>
                <w:rFonts w:asciiTheme="majorHAnsi" w:hAnsiTheme="majorHAnsi" w:cstheme="majorHAnsi"/>
                <w:b/>
                <w:sz w:val="20"/>
                <w:szCs w:val="20"/>
              </w:rPr>
              <w:t>Name</w:t>
            </w:r>
          </w:p>
        </w:tc>
        <w:tc>
          <w:tcPr>
            <w:tcW w:w="1514" w:type="dxa"/>
          </w:tcPr>
          <w:p w14:paraId="2ED71CC4" w14:textId="77777777" w:rsidR="002D154C" w:rsidRPr="002D154C" w:rsidRDefault="002D154C" w:rsidP="002D154C">
            <w:pPr>
              <w:spacing w:after="0" w:line="240" w:lineRule="auto"/>
              <w:rPr>
                <w:rFonts w:asciiTheme="majorHAnsi" w:hAnsiTheme="majorHAnsi" w:cstheme="majorHAnsi"/>
                <w:b/>
                <w:sz w:val="20"/>
                <w:szCs w:val="20"/>
              </w:rPr>
            </w:pPr>
            <w:r w:rsidRPr="002D154C">
              <w:rPr>
                <w:rFonts w:asciiTheme="majorHAnsi" w:hAnsiTheme="majorHAnsi" w:cstheme="majorHAnsi"/>
                <w:b/>
                <w:sz w:val="20"/>
                <w:szCs w:val="20"/>
              </w:rPr>
              <w:t>Office bearer</w:t>
            </w:r>
          </w:p>
          <w:p w14:paraId="0D775AEE" w14:textId="77777777" w:rsidR="002D154C" w:rsidRPr="002D154C" w:rsidRDefault="002D154C" w:rsidP="002D154C">
            <w:pPr>
              <w:spacing w:after="0" w:line="240" w:lineRule="auto"/>
              <w:rPr>
                <w:rFonts w:asciiTheme="majorHAnsi" w:hAnsiTheme="majorHAnsi" w:cstheme="majorHAnsi"/>
                <w:b/>
                <w:sz w:val="20"/>
                <w:szCs w:val="20"/>
              </w:rPr>
            </w:pPr>
            <w:r w:rsidRPr="002D154C">
              <w:rPr>
                <w:rFonts w:asciiTheme="majorHAnsi" w:hAnsiTheme="majorHAnsi" w:cstheme="majorHAnsi"/>
                <w:b/>
                <w:sz w:val="20"/>
                <w:szCs w:val="20"/>
              </w:rPr>
              <w:t>title</w:t>
            </w:r>
          </w:p>
        </w:tc>
        <w:tc>
          <w:tcPr>
            <w:tcW w:w="1433" w:type="dxa"/>
          </w:tcPr>
          <w:p w14:paraId="36E81A21" w14:textId="77777777" w:rsidR="002D154C" w:rsidRPr="002D154C" w:rsidRDefault="002D154C" w:rsidP="002D154C">
            <w:pPr>
              <w:spacing w:after="0" w:line="240" w:lineRule="auto"/>
              <w:rPr>
                <w:rFonts w:asciiTheme="majorHAnsi" w:hAnsiTheme="majorHAnsi" w:cstheme="majorHAnsi"/>
                <w:b/>
                <w:sz w:val="20"/>
                <w:szCs w:val="20"/>
              </w:rPr>
            </w:pPr>
            <w:r w:rsidRPr="002D154C">
              <w:rPr>
                <w:rFonts w:asciiTheme="majorHAnsi" w:hAnsiTheme="majorHAnsi" w:cstheme="majorHAnsi"/>
                <w:b/>
                <w:sz w:val="20"/>
                <w:szCs w:val="20"/>
              </w:rPr>
              <w:t>Telephone</w:t>
            </w:r>
          </w:p>
        </w:tc>
        <w:tc>
          <w:tcPr>
            <w:tcW w:w="1843" w:type="dxa"/>
          </w:tcPr>
          <w:p w14:paraId="013F2A46" w14:textId="77777777" w:rsidR="002D154C" w:rsidRPr="002D154C" w:rsidRDefault="002D154C" w:rsidP="002D154C">
            <w:pPr>
              <w:spacing w:after="0" w:line="240" w:lineRule="auto"/>
              <w:rPr>
                <w:rFonts w:asciiTheme="majorHAnsi" w:hAnsiTheme="majorHAnsi" w:cstheme="majorHAnsi"/>
                <w:b/>
                <w:sz w:val="20"/>
                <w:szCs w:val="20"/>
              </w:rPr>
            </w:pPr>
            <w:r w:rsidRPr="002D154C">
              <w:rPr>
                <w:rFonts w:asciiTheme="majorHAnsi" w:hAnsiTheme="majorHAnsi" w:cstheme="majorHAnsi"/>
                <w:b/>
                <w:sz w:val="20"/>
                <w:szCs w:val="20"/>
              </w:rPr>
              <w:t>ID Number</w:t>
            </w:r>
          </w:p>
        </w:tc>
      </w:tr>
      <w:tr w:rsidR="002D154C" w:rsidRPr="002D154C" w14:paraId="4BFAEDB1" w14:textId="77777777" w:rsidTr="00FD0FAB">
        <w:trPr>
          <w:trHeight w:val="595"/>
        </w:trPr>
        <w:tc>
          <w:tcPr>
            <w:tcW w:w="1605" w:type="dxa"/>
          </w:tcPr>
          <w:p w14:paraId="5883A6DD"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Leonard</w:t>
            </w:r>
          </w:p>
          <w:p w14:paraId="4DA5575B"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Gcabashe</w:t>
            </w:r>
          </w:p>
        </w:tc>
        <w:tc>
          <w:tcPr>
            <w:tcW w:w="1514" w:type="dxa"/>
          </w:tcPr>
          <w:p w14:paraId="5B152D8D"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Chairperson</w:t>
            </w:r>
          </w:p>
        </w:tc>
        <w:tc>
          <w:tcPr>
            <w:tcW w:w="1433" w:type="dxa"/>
          </w:tcPr>
          <w:p w14:paraId="56815EDA"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0827741687</w:t>
            </w:r>
          </w:p>
        </w:tc>
        <w:tc>
          <w:tcPr>
            <w:tcW w:w="1843" w:type="dxa"/>
          </w:tcPr>
          <w:p w14:paraId="3C20A8DD"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5908195744080</w:t>
            </w:r>
          </w:p>
        </w:tc>
      </w:tr>
      <w:tr w:rsidR="002D154C" w:rsidRPr="002D154C" w14:paraId="1A94B18A" w14:textId="77777777" w:rsidTr="00FD0FAB">
        <w:trPr>
          <w:trHeight w:val="595"/>
        </w:trPr>
        <w:tc>
          <w:tcPr>
            <w:tcW w:w="1605" w:type="dxa"/>
          </w:tcPr>
          <w:p w14:paraId="747D7D1C"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Nhlanhla C. Ntobela</w:t>
            </w:r>
          </w:p>
        </w:tc>
        <w:tc>
          <w:tcPr>
            <w:tcW w:w="1514" w:type="dxa"/>
          </w:tcPr>
          <w:p w14:paraId="0D3584E6"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Vice-Chairperson</w:t>
            </w:r>
          </w:p>
        </w:tc>
        <w:tc>
          <w:tcPr>
            <w:tcW w:w="1433" w:type="dxa"/>
          </w:tcPr>
          <w:p w14:paraId="59382A6B"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0718001930</w:t>
            </w:r>
          </w:p>
        </w:tc>
        <w:tc>
          <w:tcPr>
            <w:tcW w:w="1843" w:type="dxa"/>
          </w:tcPr>
          <w:p w14:paraId="5AC033EB"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6911225641085</w:t>
            </w:r>
          </w:p>
        </w:tc>
      </w:tr>
      <w:tr w:rsidR="002D154C" w:rsidRPr="002D154C" w14:paraId="1D7579BA" w14:textId="77777777" w:rsidTr="00FD0FAB">
        <w:tc>
          <w:tcPr>
            <w:tcW w:w="1605" w:type="dxa"/>
          </w:tcPr>
          <w:p w14:paraId="556BB593" w14:textId="0BD20895" w:rsidR="002D154C" w:rsidRPr="002D154C" w:rsidRDefault="0003066D" w:rsidP="002D154C">
            <w:pPr>
              <w:spacing w:after="0" w:line="240" w:lineRule="auto"/>
              <w:rPr>
                <w:rFonts w:cstheme="minorHAnsi"/>
                <w:sz w:val="20"/>
                <w:szCs w:val="20"/>
              </w:rPr>
            </w:pPr>
            <w:r>
              <w:rPr>
                <w:rFonts w:cstheme="minorHAnsi"/>
                <w:sz w:val="20"/>
                <w:szCs w:val="20"/>
              </w:rPr>
              <w:t xml:space="preserve">Sphindile </w:t>
            </w:r>
            <w:r w:rsidR="002D154C" w:rsidRPr="002D154C">
              <w:rPr>
                <w:rFonts w:cstheme="minorHAnsi"/>
                <w:sz w:val="20"/>
                <w:szCs w:val="20"/>
              </w:rPr>
              <w:t>Olga</w:t>
            </w:r>
          </w:p>
          <w:p w14:paraId="2021BC52"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Ngcobo</w:t>
            </w:r>
          </w:p>
        </w:tc>
        <w:tc>
          <w:tcPr>
            <w:tcW w:w="1514" w:type="dxa"/>
          </w:tcPr>
          <w:p w14:paraId="49424931"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Treasurer</w:t>
            </w:r>
          </w:p>
        </w:tc>
        <w:tc>
          <w:tcPr>
            <w:tcW w:w="1433" w:type="dxa"/>
          </w:tcPr>
          <w:p w14:paraId="0EFEA782"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0660383427</w:t>
            </w:r>
          </w:p>
        </w:tc>
        <w:tc>
          <w:tcPr>
            <w:tcW w:w="1843" w:type="dxa"/>
          </w:tcPr>
          <w:p w14:paraId="5A6CDD5F"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6606050880085</w:t>
            </w:r>
          </w:p>
        </w:tc>
      </w:tr>
      <w:tr w:rsidR="002D154C" w:rsidRPr="002D154C" w14:paraId="0AD35278" w14:textId="77777777" w:rsidTr="00FD0FAB">
        <w:tc>
          <w:tcPr>
            <w:tcW w:w="1605" w:type="dxa"/>
          </w:tcPr>
          <w:p w14:paraId="3ECBA3D8"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Nomusa F. Mazibuko</w:t>
            </w:r>
          </w:p>
        </w:tc>
        <w:tc>
          <w:tcPr>
            <w:tcW w:w="1514" w:type="dxa"/>
          </w:tcPr>
          <w:p w14:paraId="2559760E"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Secretary</w:t>
            </w:r>
          </w:p>
        </w:tc>
        <w:tc>
          <w:tcPr>
            <w:tcW w:w="1433" w:type="dxa"/>
          </w:tcPr>
          <w:p w14:paraId="7412AFBB"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0724728954</w:t>
            </w:r>
          </w:p>
        </w:tc>
        <w:tc>
          <w:tcPr>
            <w:tcW w:w="1843" w:type="dxa"/>
          </w:tcPr>
          <w:p w14:paraId="0BEC7F10"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7103270796084</w:t>
            </w:r>
          </w:p>
        </w:tc>
      </w:tr>
      <w:tr w:rsidR="0003066D" w:rsidRPr="002D154C" w14:paraId="4E8C5A2A" w14:textId="77777777" w:rsidTr="00FD0FAB">
        <w:tc>
          <w:tcPr>
            <w:tcW w:w="1605" w:type="dxa"/>
          </w:tcPr>
          <w:p w14:paraId="00976A64" w14:textId="5A415D91" w:rsidR="0003066D" w:rsidRPr="002D154C" w:rsidRDefault="0003066D" w:rsidP="002D154C">
            <w:pPr>
              <w:spacing w:after="0" w:line="240" w:lineRule="auto"/>
              <w:rPr>
                <w:rFonts w:cstheme="minorHAnsi"/>
                <w:sz w:val="20"/>
                <w:szCs w:val="20"/>
              </w:rPr>
            </w:pPr>
            <w:r>
              <w:rPr>
                <w:rFonts w:cstheme="minorHAnsi"/>
                <w:sz w:val="20"/>
                <w:szCs w:val="20"/>
              </w:rPr>
              <w:t>Dumisani Hamilton Duma</w:t>
            </w:r>
          </w:p>
        </w:tc>
        <w:tc>
          <w:tcPr>
            <w:tcW w:w="1514" w:type="dxa"/>
          </w:tcPr>
          <w:p w14:paraId="4BD93540" w14:textId="1D44045D" w:rsidR="0003066D" w:rsidRPr="002D154C" w:rsidRDefault="0003066D" w:rsidP="002D154C">
            <w:pPr>
              <w:spacing w:after="0" w:line="240" w:lineRule="auto"/>
              <w:rPr>
                <w:rFonts w:cstheme="minorHAnsi"/>
                <w:sz w:val="20"/>
                <w:szCs w:val="20"/>
              </w:rPr>
            </w:pPr>
            <w:r>
              <w:rPr>
                <w:rFonts w:cstheme="minorHAnsi"/>
                <w:sz w:val="20"/>
                <w:szCs w:val="20"/>
              </w:rPr>
              <w:t>Member</w:t>
            </w:r>
          </w:p>
        </w:tc>
        <w:tc>
          <w:tcPr>
            <w:tcW w:w="1433" w:type="dxa"/>
          </w:tcPr>
          <w:p w14:paraId="66DCB78F" w14:textId="1A367EA1" w:rsidR="0003066D" w:rsidRPr="002D154C" w:rsidRDefault="0003066D" w:rsidP="002D154C">
            <w:pPr>
              <w:spacing w:after="0" w:line="240" w:lineRule="auto"/>
              <w:rPr>
                <w:rFonts w:cstheme="minorHAnsi"/>
                <w:sz w:val="20"/>
                <w:szCs w:val="20"/>
              </w:rPr>
            </w:pPr>
            <w:r>
              <w:rPr>
                <w:rFonts w:cstheme="minorHAnsi"/>
                <w:sz w:val="20"/>
                <w:szCs w:val="20"/>
              </w:rPr>
              <w:t>07742341564</w:t>
            </w:r>
          </w:p>
        </w:tc>
        <w:tc>
          <w:tcPr>
            <w:tcW w:w="1843" w:type="dxa"/>
          </w:tcPr>
          <w:p w14:paraId="3C7AD00D" w14:textId="37A49FCF" w:rsidR="0003066D" w:rsidRPr="002D154C" w:rsidRDefault="0003066D" w:rsidP="002D154C">
            <w:pPr>
              <w:spacing w:after="0" w:line="240" w:lineRule="auto"/>
              <w:rPr>
                <w:rFonts w:cstheme="minorHAnsi"/>
                <w:sz w:val="20"/>
                <w:szCs w:val="20"/>
              </w:rPr>
            </w:pPr>
            <w:r>
              <w:rPr>
                <w:rFonts w:cstheme="minorHAnsi"/>
                <w:sz w:val="20"/>
                <w:szCs w:val="20"/>
              </w:rPr>
              <w:t>7401225740086</w:t>
            </w:r>
          </w:p>
        </w:tc>
      </w:tr>
      <w:tr w:rsidR="002D154C" w:rsidRPr="002D154C" w14:paraId="7DBA79D1" w14:textId="77777777" w:rsidTr="00FD0FAB">
        <w:tc>
          <w:tcPr>
            <w:tcW w:w="1605" w:type="dxa"/>
          </w:tcPr>
          <w:p w14:paraId="680F8E46"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Thembisile Mthembu</w:t>
            </w:r>
          </w:p>
        </w:tc>
        <w:tc>
          <w:tcPr>
            <w:tcW w:w="1514" w:type="dxa"/>
          </w:tcPr>
          <w:p w14:paraId="37D1F49D"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Member</w:t>
            </w:r>
          </w:p>
        </w:tc>
        <w:tc>
          <w:tcPr>
            <w:tcW w:w="1433" w:type="dxa"/>
          </w:tcPr>
          <w:p w14:paraId="0CA1F511"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0716284658</w:t>
            </w:r>
          </w:p>
        </w:tc>
        <w:tc>
          <w:tcPr>
            <w:tcW w:w="1843" w:type="dxa"/>
          </w:tcPr>
          <w:p w14:paraId="3C435256"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6512180277087</w:t>
            </w:r>
          </w:p>
        </w:tc>
      </w:tr>
      <w:tr w:rsidR="002D154C" w:rsidRPr="002D154C" w14:paraId="5B489587" w14:textId="77777777" w:rsidTr="00FD0FAB">
        <w:tc>
          <w:tcPr>
            <w:tcW w:w="1605" w:type="dxa"/>
          </w:tcPr>
          <w:p w14:paraId="75E03930"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Andries</w:t>
            </w:r>
          </w:p>
          <w:p w14:paraId="35FEE6CA"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Kapara</w:t>
            </w:r>
          </w:p>
        </w:tc>
        <w:tc>
          <w:tcPr>
            <w:tcW w:w="1514" w:type="dxa"/>
          </w:tcPr>
          <w:p w14:paraId="0EE8B312"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Member</w:t>
            </w:r>
          </w:p>
        </w:tc>
        <w:tc>
          <w:tcPr>
            <w:tcW w:w="1433" w:type="dxa"/>
          </w:tcPr>
          <w:p w14:paraId="102A6B4B"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0736259467</w:t>
            </w:r>
          </w:p>
        </w:tc>
        <w:tc>
          <w:tcPr>
            <w:tcW w:w="1843" w:type="dxa"/>
          </w:tcPr>
          <w:p w14:paraId="4662E719"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6106035900082</w:t>
            </w:r>
          </w:p>
        </w:tc>
      </w:tr>
      <w:tr w:rsidR="002D154C" w:rsidRPr="002D154C" w14:paraId="2CA6D181" w14:textId="77777777" w:rsidTr="00FD0FAB">
        <w:tc>
          <w:tcPr>
            <w:tcW w:w="1605" w:type="dxa"/>
          </w:tcPr>
          <w:p w14:paraId="0A9D4805"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Nompumelelo Mtshali</w:t>
            </w:r>
          </w:p>
        </w:tc>
        <w:tc>
          <w:tcPr>
            <w:tcW w:w="1514" w:type="dxa"/>
          </w:tcPr>
          <w:p w14:paraId="4EE0917A"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Member</w:t>
            </w:r>
          </w:p>
        </w:tc>
        <w:tc>
          <w:tcPr>
            <w:tcW w:w="1433" w:type="dxa"/>
          </w:tcPr>
          <w:p w14:paraId="1839CEDD"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0716284658</w:t>
            </w:r>
          </w:p>
        </w:tc>
        <w:tc>
          <w:tcPr>
            <w:tcW w:w="1843" w:type="dxa"/>
          </w:tcPr>
          <w:p w14:paraId="7CC1AA15"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7512310948085</w:t>
            </w:r>
          </w:p>
        </w:tc>
      </w:tr>
      <w:tr w:rsidR="002D154C" w:rsidRPr="002D154C" w14:paraId="2D7DF672" w14:textId="77777777" w:rsidTr="00FD0FAB">
        <w:tc>
          <w:tcPr>
            <w:tcW w:w="1605" w:type="dxa"/>
          </w:tcPr>
          <w:p w14:paraId="16C00EAB"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Dr Stephen Carpenter</w:t>
            </w:r>
          </w:p>
        </w:tc>
        <w:tc>
          <w:tcPr>
            <w:tcW w:w="1514" w:type="dxa"/>
          </w:tcPr>
          <w:p w14:paraId="60FF7090"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Volunteer doctor</w:t>
            </w:r>
          </w:p>
        </w:tc>
        <w:tc>
          <w:tcPr>
            <w:tcW w:w="1433" w:type="dxa"/>
          </w:tcPr>
          <w:p w14:paraId="428E383A"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0844265002</w:t>
            </w:r>
          </w:p>
        </w:tc>
        <w:tc>
          <w:tcPr>
            <w:tcW w:w="1843" w:type="dxa"/>
          </w:tcPr>
          <w:p w14:paraId="650FE2D5"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6306105123082</w:t>
            </w:r>
          </w:p>
        </w:tc>
      </w:tr>
      <w:tr w:rsidR="002D154C" w:rsidRPr="002D154C" w14:paraId="05B4049A" w14:textId="77777777" w:rsidTr="00FD0FAB">
        <w:tc>
          <w:tcPr>
            <w:tcW w:w="1605" w:type="dxa"/>
          </w:tcPr>
          <w:p w14:paraId="546450EC"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Mary-Ann Carpenter</w:t>
            </w:r>
          </w:p>
        </w:tc>
        <w:tc>
          <w:tcPr>
            <w:tcW w:w="1514" w:type="dxa"/>
          </w:tcPr>
          <w:p w14:paraId="278161F3" w14:textId="77777777" w:rsidR="002D154C" w:rsidRDefault="002D154C" w:rsidP="002D154C">
            <w:pPr>
              <w:spacing w:after="0" w:line="240" w:lineRule="auto"/>
              <w:rPr>
                <w:rFonts w:cstheme="minorHAnsi"/>
                <w:sz w:val="20"/>
                <w:szCs w:val="20"/>
              </w:rPr>
            </w:pPr>
            <w:r w:rsidRPr="002D154C">
              <w:rPr>
                <w:rFonts w:cstheme="minorHAnsi"/>
                <w:sz w:val="20"/>
                <w:szCs w:val="20"/>
              </w:rPr>
              <w:t xml:space="preserve">Volunteer </w:t>
            </w:r>
          </w:p>
          <w:p w14:paraId="2997768E" w14:textId="2480D39B" w:rsidR="002D154C" w:rsidRPr="002D154C" w:rsidRDefault="0003066D" w:rsidP="0003066D">
            <w:pPr>
              <w:spacing w:after="0" w:line="240" w:lineRule="auto"/>
              <w:rPr>
                <w:rFonts w:cstheme="minorHAnsi"/>
                <w:sz w:val="20"/>
                <w:szCs w:val="20"/>
              </w:rPr>
            </w:pPr>
            <w:r>
              <w:rPr>
                <w:rFonts w:cstheme="minorHAnsi"/>
                <w:sz w:val="20"/>
                <w:szCs w:val="20"/>
              </w:rPr>
              <w:t>Care Facilitator</w:t>
            </w:r>
          </w:p>
        </w:tc>
        <w:tc>
          <w:tcPr>
            <w:tcW w:w="1433" w:type="dxa"/>
          </w:tcPr>
          <w:p w14:paraId="32ABDFCE"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0736817766</w:t>
            </w:r>
          </w:p>
        </w:tc>
        <w:tc>
          <w:tcPr>
            <w:tcW w:w="1843" w:type="dxa"/>
          </w:tcPr>
          <w:p w14:paraId="06B5C0D9" w14:textId="77777777" w:rsidR="002D154C" w:rsidRPr="002D154C" w:rsidRDefault="002D154C" w:rsidP="002D154C">
            <w:pPr>
              <w:spacing w:after="0" w:line="240" w:lineRule="auto"/>
              <w:rPr>
                <w:rFonts w:cstheme="minorHAnsi"/>
                <w:sz w:val="20"/>
                <w:szCs w:val="20"/>
              </w:rPr>
            </w:pPr>
            <w:r w:rsidRPr="002D154C">
              <w:rPr>
                <w:rFonts w:cstheme="minorHAnsi"/>
                <w:sz w:val="20"/>
                <w:szCs w:val="20"/>
              </w:rPr>
              <w:t>5910280107082</w:t>
            </w:r>
          </w:p>
        </w:tc>
      </w:tr>
    </w:tbl>
    <w:p w14:paraId="66212B29" w14:textId="77777777" w:rsidR="002D154C" w:rsidRPr="002D154C" w:rsidRDefault="002D154C" w:rsidP="002D154C">
      <w:pPr>
        <w:tabs>
          <w:tab w:val="left" w:pos="720"/>
          <w:tab w:val="left" w:pos="1440"/>
          <w:tab w:val="left" w:pos="2160"/>
          <w:tab w:val="left" w:pos="2880"/>
          <w:tab w:val="left" w:pos="3600"/>
          <w:tab w:val="left" w:pos="4320"/>
          <w:tab w:val="left" w:pos="5985"/>
        </w:tabs>
        <w:spacing w:after="0" w:line="240" w:lineRule="auto"/>
        <w:rPr>
          <w:rFonts w:ascii="Calibri" w:eastAsia="Times New Roman" w:hAnsi="Calibri" w:cs="Times New Roman"/>
          <w:u w:val="single"/>
          <w:lang w:val="en-US" w:eastAsia="en-ZA"/>
        </w:rPr>
      </w:pPr>
    </w:p>
    <w:p w14:paraId="2181ABF9" w14:textId="77777777" w:rsidR="002D154C" w:rsidRPr="002D154C" w:rsidRDefault="002D154C" w:rsidP="002D154C">
      <w:pPr>
        <w:tabs>
          <w:tab w:val="left" w:pos="720"/>
          <w:tab w:val="left" w:pos="1440"/>
          <w:tab w:val="left" w:pos="2160"/>
          <w:tab w:val="left" w:pos="2880"/>
          <w:tab w:val="left" w:pos="3600"/>
          <w:tab w:val="left" w:pos="4320"/>
          <w:tab w:val="left" w:pos="5985"/>
          <w:tab w:val="right" w:pos="9026"/>
        </w:tabs>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u w:val="single"/>
          <w:lang w:val="en-US" w:eastAsia="en-ZA"/>
        </w:rPr>
        <w:t xml:space="preserve">              </w:t>
      </w:r>
    </w:p>
    <w:p w14:paraId="06AF2E67" w14:textId="77777777" w:rsidR="002D154C" w:rsidRPr="002D154C" w:rsidRDefault="002D154C" w:rsidP="002D154C">
      <w:pPr>
        <w:tabs>
          <w:tab w:val="left" w:pos="720"/>
          <w:tab w:val="left" w:pos="1440"/>
          <w:tab w:val="left" w:pos="2160"/>
          <w:tab w:val="left" w:pos="2880"/>
          <w:tab w:val="left" w:pos="3600"/>
          <w:tab w:val="left" w:pos="4320"/>
          <w:tab w:val="left" w:pos="5985"/>
        </w:tabs>
        <w:spacing w:after="0" w:line="240" w:lineRule="auto"/>
        <w:rPr>
          <w:rFonts w:ascii="Calibri" w:eastAsia="Times New Roman" w:hAnsi="Calibri" w:cs="Times New Roman"/>
          <w:lang w:val="en-US" w:eastAsia="en-ZA"/>
        </w:rPr>
      </w:pPr>
      <w:r w:rsidRPr="002D154C">
        <w:rPr>
          <w:rFonts w:ascii="Calibri" w:eastAsia="Times New Roman" w:hAnsi="Calibri" w:cs="Times New Roman"/>
          <w:u w:val="single"/>
          <w:lang w:val="en-US" w:eastAsia="en-ZA"/>
        </w:rPr>
        <w:t>Financial Management:</w:t>
      </w:r>
      <w:r w:rsidRPr="002D154C">
        <w:rPr>
          <w:rFonts w:ascii="Calibri" w:eastAsia="Times New Roman" w:hAnsi="Calibri" w:cs="Times New Roman"/>
          <w:lang w:val="en-US" w:eastAsia="en-ZA"/>
        </w:rPr>
        <w:tab/>
        <w:t xml:space="preserve"> </w:t>
      </w:r>
    </w:p>
    <w:p w14:paraId="0993C8B6" w14:textId="77777777" w:rsidR="002D154C" w:rsidRPr="002D154C" w:rsidRDefault="002D154C" w:rsidP="002D154C">
      <w:pPr>
        <w:tabs>
          <w:tab w:val="left" w:pos="720"/>
          <w:tab w:val="left" w:pos="1440"/>
          <w:tab w:val="left" w:pos="2160"/>
          <w:tab w:val="left" w:pos="2880"/>
          <w:tab w:val="left" w:pos="3600"/>
          <w:tab w:val="left" w:pos="4320"/>
          <w:tab w:val="left" w:pos="5985"/>
        </w:tabs>
        <w:spacing w:after="0" w:line="240" w:lineRule="auto"/>
        <w:rPr>
          <w:rFonts w:ascii="Calibri" w:eastAsia="Times New Roman" w:hAnsi="Calibri" w:cs="Times New Roman"/>
          <w:lang w:val="en-US" w:eastAsia="en-ZA"/>
        </w:rPr>
      </w:pPr>
    </w:p>
    <w:p w14:paraId="0587B6CD" w14:textId="77777777" w:rsidR="002D154C" w:rsidRPr="002D154C" w:rsidRDefault="002D154C" w:rsidP="002D154C">
      <w:pPr>
        <w:tabs>
          <w:tab w:val="left" w:pos="720"/>
          <w:tab w:val="left" w:pos="1440"/>
          <w:tab w:val="left" w:pos="2160"/>
          <w:tab w:val="left" w:pos="2880"/>
          <w:tab w:val="left" w:pos="3600"/>
          <w:tab w:val="left" w:pos="4320"/>
          <w:tab w:val="left" w:pos="5985"/>
        </w:tabs>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Karl Richards &amp; Associates (Accountants), 481 Lillian Ngoyi Road, Morningside, Durban, KZN, 4001.</w:t>
      </w:r>
    </w:p>
    <w:p w14:paraId="427C914B" w14:textId="77777777" w:rsidR="002D154C" w:rsidRPr="002D154C" w:rsidRDefault="002D154C" w:rsidP="002D154C">
      <w:pPr>
        <w:tabs>
          <w:tab w:val="left" w:pos="720"/>
          <w:tab w:val="left" w:pos="1440"/>
          <w:tab w:val="left" w:pos="2160"/>
          <w:tab w:val="left" w:pos="2880"/>
          <w:tab w:val="left" w:pos="3600"/>
          <w:tab w:val="left" w:pos="4320"/>
          <w:tab w:val="left" w:pos="5985"/>
        </w:tabs>
        <w:spacing w:after="0" w:line="240" w:lineRule="auto"/>
        <w:rPr>
          <w:rFonts w:ascii="Calibri" w:eastAsia="Times New Roman" w:hAnsi="Calibri" w:cs="Times New Roman"/>
          <w:lang w:val="en-US" w:eastAsia="en-ZA"/>
        </w:rPr>
      </w:pPr>
    </w:p>
    <w:p w14:paraId="3FDEB447" w14:textId="77777777" w:rsidR="002D154C" w:rsidRPr="002D154C" w:rsidRDefault="002D154C" w:rsidP="002D154C">
      <w:pPr>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u w:val="single"/>
          <w:lang w:val="en-US" w:eastAsia="en-ZA"/>
        </w:rPr>
        <w:t>Financial matters:</w:t>
      </w:r>
    </w:p>
    <w:p w14:paraId="5DB6CCF3" w14:textId="77777777" w:rsidR="002D154C" w:rsidRPr="002D154C" w:rsidRDefault="002D154C" w:rsidP="002D154C">
      <w:pPr>
        <w:spacing w:after="0" w:line="240" w:lineRule="auto"/>
        <w:rPr>
          <w:rFonts w:ascii="Calibri" w:eastAsia="Times New Roman" w:hAnsi="Calibri" w:cs="Times New Roman"/>
          <w:u w:val="single"/>
          <w:lang w:val="en-US" w:eastAsia="en-ZA"/>
        </w:rPr>
      </w:pPr>
    </w:p>
    <w:p w14:paraId="48E17938"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Public Benefit Organisation:</w:t>
      </w:r>
      <w:r w:rsidRPr="002D154C">
        <w:rPr>
          <w:rFonts w:ascii="Calibri" w:eastAsia="Times New Roman" w:hAnsi="Calibri" w:cs="Times New Roman"/>
          <w:lang w:val="en-US" w:eastAsia="en-ZA"/>
        </w:rPr>
        <w:tab/>
        <w:t xml:space="preserve">930062527    </w:t>
      </w:r>
    </w:p>
    <w:p w14:paraId="0CF42540"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Non-Profit Organisation:</w:t>
      </w:r>
      <w:r w:rsidRPr="002D154C">
        <w:rPr>
          <w:rFonts w:ascii="Calibri" w:eastAsia="Times New Roman" w:hAnsi="Calibri" w:cs="Times New Roman"/>
          <w:lang w:val="en-US" w:eastAsia="en-ZA"/>
        </w:rPr>
        <w:tab/>
        <w:t>NPO 068-551</w:t>
      </w:r>
    </w:p>
    <w:p w14:paraId="0D45BBCE" w14:textId="77777777" w:rsidR="002D154C" w:rsidRPr="002D154C" w:rsidRDefault="002D154C" w:rsidP="002D154C">
      <w:pPr>
        <w:numPr>
          <w:ilvl w:val="0"/>
          <w:numId w:val="2"/>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Two signatories are required to sign off payment for a requisition / invoice.</w:t>
      </w:r>
    </w:p>
    <w:p w14:paraId="4742801D" w14:textId="77777777" w:rsidR="002D154C" w:rsidRPr="002D154C" w:rsidRDefault="002D154C" w:rsidP="002D154C">
      <w:pPr>
        <w:numPr>
          <w:ilvl w:val="0"/>
          <w:numId w:val="2"/>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Funds received are immediately recorded and responded to. This process is monitored by the bookkeeper and chairperson and two members of the committee who keep strict records of all income and expenditure, to ensure that donor funds are spent correctly, with regular reporting to donors.</w:t>
      </w:r>
    </w:p>
    <w:p w14:paraId="5D39ADCD" w14:textId="77777777" w:rsidR="002D154C" w:rsidRPr="002D154C" w:rsidRDefault="002D154C" w:rsidP="002D154C">
      <w:pPr>
        <w:numPr>
          <w:ilvl w:val="0"/>
          <w:numId w:val="2"/>
        </w:numPr>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lang w:val="en-US" w:eastAsia="en-ZA"/>
        </w:rPr>
        <w:t>An annual audit is conducted each year</w:t>
      </w:r>
    </w:p>
    <w:p w14:paraId="08CD8670" w14:textId="77777777" w:rsidR="002D154C" w:rsidRPr="002D154C" w:rsidRDefault="002D154C" w:rsidP="002D154C">
      <w:pPr>
        <w:spacing w:after="0" w:line="240" w:lineRule="auto"/>
        <w:rPr>
          <w:rFonts w:ascii="Calibri" w:eastAsia="Times New Roman" w:hAnsi="Calibri" w:cs="Times New Roman"/>
          <w:lang w:val="en-US" w:eastAsia="en-ZA"/>
        </w:rPr>
      </w:pPr>
    </w:p>
    <w:p w14:paraId="4FAB3EEB" w14:textId="77777777" w:rsidR="002D154C" w:rsidRPr="002D154C" w:rsidRDefault="002D154C" w:rsidP="002D154C">
      <w:pPr>
        <w:spacing w:after="0" w:line="240" w:lineRule="auto"/>
        <w:rPr>
          <w:rFonts w:ascii="Calibri" w:eastAsia="Times New Roman" w:hAnsi="Calibri" w:cs="Times New Roman"/>
          <w:u w:val="single"/>
          <w:lang w:val="en-US" w:eastAsia="en-ZA"/>
        </w:rPr>
      </w:pPr>
    </w:p>
    <w:p w14:paraId="77999B1A" w14:textId="77777777" w:rsidR="002D154C" w:rsidRDefault="002D154C" w:rsidP="002D154C">
      <w:pPr>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u w:val="single"/>
          <w:lang w:val="en-US" w:eastAsia="en-ZA"/>
        </w:rPr>
        <w:t xml:space="preserve">Financial sustainability </w:t>
      </w:r>
    </w:p>
    <w:p w14:paraId="16152E5E" w14:textId="77777777" w:rsidR="00757114" w:rsidRDefault="00757114" w:rsidP="002D154C">
      <w:pPr>
        <w:spacing w:after="0" w:line="240" w:lineRule="auto"/>
        <w:rPr>
          <w:rFonts w:ascii="Calibri" w:eastAsia="Times New Roman" w:hAnsi="Calibri" w:cs="Times New Roman"/>
          <w:u w:val="single"/>
          <w:lang w:val="en-US" w:eastAsia="en-ZA"/>
        </w:rPr>
      </w:pPr>
    </w:p>
    <w:p w14:paraId="67A6A6BC" w14:textId="77777777" w:rsidR="002D154C" w:rsidRPr="002D154C" w:rsidRDefault="002D154C" w:rsidP="002D154C">
      <w:pPr>
        <w:numPr>
          <w:ilvl w:val="0"/>
          <w:numId w:val="2"/>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Most of our patients receive a government grant and this contributes towards their care.</w:t>
      </w:r>
    </w:p>
    <w:p w14:paraId="7F5769F0" w14:textId="20DF3157" w:rsidR="002D154C" w:rsidRDefault="002D154C" w:rsidP="002D154C">
      <w:pPr>
        <w:numPr>
          <w:ilvl w:val="0"/>
          <w:numId w:val="2"/>
        </w:numPr>
        <w:spacing w:after="0" w:line="240" w:lineRule="auto"/>
        <w:contextualSpacing/>
        <w:rPr>
          <w:rFonts w:ascii="Calibri" w:eastAsia="Calibri" w:hAnsi="Calibri" w:cs="Times New Roman"/>
        </w:rPr>
      </w:pPr>
      <w:r w:rsidRPr="002D154C">
        <w:rPr>
          <w:rFonts w:ascii="Calibri" w:eastAsia="Calibri" w:hAnsi="Calibri" w:cs="Times New Roman"/>
        </w:rPr>
        <w:t>Continued fundraising – “sponso</w:t>
      </w:r>
      <w:r w:rsidR="00757114">
        <w:rPr>
          <w:rFonts w:ascii="Calibri" w:eastAsia="Calibri" w:hAnsi="Calibri" w:cs="Times New Roman"/>
        </w:rPr>
        <w:t xml:space="preserve">ring a bed” </w:t>
      </w:r>
    </w:p>
    <w:p w14:paraId="2D749F5D" w14:textId="77777777" w:rsidR="00757114" w:rsidRPr="002D154C" w:rsidRDefault="00757114" w:rsidP="00757114">
      <w:pPr>
        <w:numPr>
          <w:ilvl w:val="0"/>
          <w:numId w:val="2"/>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Medication is collected from our local government clinic for residents who have been collecting their treatment at a local government clinic. </w:t>
      </w:r>
    </w:p>
    <w:p w14:paraId="57880EC0" w14:textId="77777777" w:rsidR="002D154C" w:rsidRPr="002D154C" w:rsidRDefault="002D154C" w:rsidP="002D154C">
      <w:pPr>
        <w:numPr>
          <w:ilvl w:val="0"/>
          <w:numId w:val="2"/>
        </w:numPr>
        <w:spacing w:after="0" w:line="240" w:lineRule="auto"/>
        <w:contextualSpacing/>
        <w:rPr>
          <w:rFonts w:ascii="Calibri" w:eastAsia="Calibri" w:hAnsi="Calibri" w:cs="Times New Roman"/>
        </w:rPr>
      </w:pPr>
      <w:r w:rsidRPr="002D154C">
        <w:rPr>
          <w:rFonts w:ascii="Calibri" w:eastAsia="Calibri" w:hAnsi="Calibri" w:cs="Times New Roman"/>
        </w:rPr>
        <w:t>Cost effective (bulk buying etc.) administration and efficient maintenance</w:t>
      </w:r>
    </w:p>
    <w:p w14:paraId="19AAD19D" w14:textId="77777777" w:rsidR="002D154C" w:rsidRPr="002D154C" w:rsidRDefault="002D154C" w:rsidP="002D154C">
      <w:pPr>
        <w:numPr>
          <w:ilvl w:val="0"/>
          <w:numId w:val="2"/>
        </w:numPr>
        <w:spacing w:after="0" w:line="240" w:lineRule="auto"/>
        <w:contextualSpacing/>
        <w:rPr>
          <w:rFonts w:ascii="Calibri" w:eastAsia="Calibri" w:hAnsi="Calibri" w:cs="Times New Roman"/>
        </w:rPr>
      </w:pPr>
      <w:r w:rsidRPr="002D154C">
        <w:rPr>
          <w:rFonts w:ascii="Calibri" w:eastAsia="Calibri" w:hAnsi="Calibri" w:cs="Times New Roman"/>
        </w:rPr>
        <w:t>Water tanks.</w:t>
      </w:r>
    </w:p>
    <w:p w14:paraId="49384329" w14:textId="77777777" w:rsidR="002D154C" w:rsidRPr="002D154C" w:rsidRDefault="002D154C" w:rsidP="002D154C">
      <w:pPr>
        <w:numPr>
          <w:ilvl w:val="0"/>
          <w:numId w:val="2"/>
        </w:numPr>
        <w:spacing w:after="0" w:line="240" w:lineRule="auto"/>
        <w:contextualSpacing/>
        <w:rPr>
          <w:rFonts w:ascii="Calibri" w:eastAsia="Calibri" w:hAnsi="Calibri" w:cs="Times New Roman"/>
        </w:rPr>
      </w:pPr>
      <w:r w:rsidRPr="002D154C">
        <w:rPr>
          <w:rFonts w:ascii="Calibri" w:eastAsia="Calibri" w:hAnsi="Calibri" w:cs="Times New Roman"/>
        </w:rPr>
        <w:t>Good security</w:t>
      </w:r>
    </w:p>
    <w:p w14:paraId="0E754E8B" w14:textId="77777777" w:rsidR="002D154C" w:rsidRPr="002D154C" w:rsidRDefault="002D154C" w:rsidP="002D154C">
      <w:pPr>
        <w:numPr>
          <w:ilvl w:val="0"/>
          <w:numId w:val="2"/>
        </w:numPr>
        <w:spacing w:after="0" w:line="240" w:lineRule="auto"/>
        <w:contextualSpacing/>
        <w:rPr>
          <w:rFonts w:ascii="Calibri" w:eastAsia="Calibri" w:hAnsi="Calibri" w:cs="Times New Roman"/>
        </w:rPr>
      </w:pPr>
      <w:r w:rsidRPr="002D154C">
        <w:rPr>
          <w:rFonts w:ascii="Calibri" w:eastAsia="Calibri" w:hAnsi="Calibri" w:cs="Times New Roman"/>
        </w:rPr>
        <w:t>Happy, work satisfied staff  (regular compassion-fatigue workshops)</w:t>
      </w:r>
    </w:p>
    <w:p w14:paraId="4552EB62" w14:textId="77777777" w:rsidR="002D154C" w:rsidRPr="002D154C" w:rsidRDefault="002D154C" w:rsidP="002D154C">
      <w:pPr>
        <w:spacing w:after="0" w:line="240" w:lineRule="auto"/>
      </w:pPr>
    </w:p>
    <w:p w14:paraId="191CF3FB" w14:textId="2917AC81" w:rsidR="002D154C" w:rsidRDefault="006A4147" w:rsidP="002D154C">
      <w:pPr>
        <w:spacing w:after="0" w:line="240" w:lineRule="auto"/>
      </w:pPr>
      <w:r>
        <w:rPr>
          <w:noProof/>
          <w:lang w:eastAsia="en-ZA"/>
        </w:rPr>
        <w:drawing>
          <wp:inline distT="0" distB="0" distL="0" distR="0" wp14:anchorId="43820A06" wp14:editId="1C58E658">
            <wp:extent cx="2314575" cy="1905000"/>
            <wp:effectExtent l="0" t="0" r="9525" b="0"/>
            <wp:docPr id="3" name="Picture 3" descr="cid:image045.jpg@01D7CE71.840B7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45.jpg@01D7CE71.840B7A50"/>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2314575" cy="1905000"/>
                    </a:xfrm>
                    <a:prstGeom prst="rect">
                      <a:avLst/>
                    </a:prstGeom>
                    <a:noFill/>
                    <a:ln>
                      <a:noFill/>
                    </a:ln>
                  </pic:spPr>
                </pic:pic>
              </a:graphicData>
            </a:graphic>
          </wp:inline>
        </w:drawing>
      </w:r>
      <w:r>
        <w:t xml:space="preserve">   </w:t>
      </w:r>
      <w:r>
        <w:rPr>
          <w:noProof/>
          <w:lang w:eastAsia="en-ZA"/>
        </w:rPr>
        <w:drawing>
          <wp:inline distT="0" distB="0" distL="0" distR="0" wp14:anchorId="2EC7B653" wp14:editId="543C51B7">
            <wp:extent cx="2495550" cy="1914525"/>
            <wp:effectExtent l="0" t="0" r="0" b="9525"/>
            <wp:docPr id="4" name="Picture 4" descr="cid:image044.jpg@01D7CE71.840B7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44.jpg@01D7CE71.840B7A50"/>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2495550" cy="1914525"/>
                    </a:xfrm>
                    <a:prstGeom prst="rect">
                      <a:avLst/>
                    </a:prstGeom>
                    <a:noFill/>
                    <a:ln>
                      <a:noFill/>
                    </a:ln>
                  </pic:spPr>
                </pic:pic>
              </a:graphicData>
            </a:graphic>
          </wp:inline>
        </w:drawing>
      </w:r>
    </w:p>
    <w:p w14:paraId="0C418E3C" w14:textId="25A5B922" w:rsidR="006A4147" w:rsidRDefault="006A4147" w:rsidP="002D154C">
      <w:pPr>
        <w:spacing w:after="0" w:line="240" w:lineRule="auto"/>
      </w:pPr>
      <w:r>
        <w:t>Resident’s gardens</w:t>
      </w:r>
    </w:p>
    <w:p w14:paraId="320FDD33" w14:textId="77777777" w:rsidR="006A4147" w:rsidRPr="002D154C" w:rsidRDefault="006A4147" w:rsidP="002D154C">
      <w:pPr>
        <w:spacing w:after="0" w:line="240" w:lineRule="auto"/>
      </w:pPr>
    </w:p>
    <w:p w14:paraId="06C8B4CF" w14:textId="77777777" w:rsidR="002D154C" w:rsidRPr="002D154C" w:rsidRDefault="002D154C" w:rsidP="002D154C">
      <w:pPr>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u w:val="single"/>
          <w:lang w:val="en-US" w:eastAsia="en-ZA"/>
        </w:rPr>
        <w:t>Monitoring and evaluation:</w:t>
      </w:r>
    </w:p>
    <w:p w14:paraId="5CCD2DC2" w14:textId="77777777" w:rsidR="002D154C" w:rsidRPr="002D154C" w:rsidRDefault="002D154C" w:rsidP="002D154C">
      <w:pPr>
        <w:spacing w:after="0" w:line="240" w:lineRule="auto"/>
        <w:rPr>
          <w:rFonts w:ascii="Calibri" w:eastAsia="Times New Roman" w:hAnsi="Calibri" w:cs="Times New Roman"/>
          <w:u w:val="single"/>
          <w:lang w:val="en-US" w:eastAsia="en-ZA"/>
        </w:rPr>
      </w:pPr>
    </w:p>
    <w:p w14:paraId="46614D08"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Philakade Care home has a monitoring and quality control system, including: </w:t>
      </w:r>
    </w:p>
    <w:p w14:paraId="1DD518C8" w14:textId="77777777" w:rsidR="002D154C" w:rsidRPr="002D154C" w:rsidRDefault="002D154C" w:rsidP="002D154C">
      <w:pPr>
        <w:numPr>
          <w:ilvl w:val="0"/>
          <w:numId w:val="3"/>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clear job descriptions</w:t>
      </w:r>
    </w:p>
    <w:p w14:paraId="13246136" w14:textId="77777777" w:rsidR="002D154C" w:rsidRPr="002D154C" w:rsidRDefault="002D154C" w:rsidP="002D154C">
      <w:pPr>
        <w:numPr>
          <w:ilvl w:val="0"/>
          <w:numId w:val="3"/>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time sheets</w:t>
      </w:r>
    </w:p>
    <w:p w14:paraId="75B22310" w14:textId="77777777" w:rsidR="002D154C" w:rsidRPr="002D154C" w:rsidRDefault="002D154C" w:rsidP="002D154C">
      <w:pPr>
        <w:numPr>
          <w:ilvl w:val="0"/>
          <w:numId w:val="3"/>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patient records</w:t>
      </w:r>
    </w:p>
    <w:p w14:paraId="4DF823D5" w14:textId="77777777" w:rsidR="002D154C" w:rsidRPr="002D154C" w:rsidRDefault="002D154C" w:rsidP="002D154C">
      <w:pPr>
        <w:numPr>
          <w:ilvl w:val="0"/>
          <w:numId w:val="3"/>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a patient ‘comments and suggestion box’</w:t>
      </w:r>
    </w:p>
    <w:p w14:paraId="43838882" w14:textId="77777777" w:rsidR="002D154C" w:rsidRPr="002D154C" w:rsidRDefault="002D154C" w:rsidP="002D154C">
      <w:pPr>
        <w:numPr>
          <w:ilvl w:val="0"/>
          <w:numId w:val="2"/>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regular meetings with staff to analyze patient centered care, updates and other important matters that may arise </w:t>
      </w:r>
    </w:p>
    <w:p w14:paraId="2818ACCF" w14:textId="77777777" w:rsidR="002D154C" w:rsidRPr="002D154C" w:rsidRDefault="002D154C" w:rsidP="002D154C">
      <w:pPr>
        <w:numPr>
          <w:ilvl w:val="0"/>
          <w:numId w:val="2"/>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awareness meetings around work performance and attitudes and when issues need to be addressed</w:t>
      </w:r>
    </w:p>
    <w:p w14:paraId="55AA42E9" w14:textId="77777777" w:rsidR="002D154C" w:rsidRPr="002D154C" w:rsidRDefault="002D154C" w:rsidP="002D154C">
      <w:pPr>
        <w:numPr>
          <w:ilvl w:val="0"/>
          <w:numId w:val="2"/>
        </w:num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donor visits to the project to monitor expenditure and achievements (during lock down – these visits have been placed on hold).</w:t>
      </w:r>
    </w:p>
    <w:p w14:paraId="7FD5C9F2" w14:textId="77777777" w:rsidR="002D154C" w:rsidRPr="002D154C" w:rsidRDefault="002D154C" w:rsidP="002D154C">
      <w:pPr>
        <w:spacing w:after="0" w:line="240" w:lineRule="auto"/>
        <w:rPr>
          <w:rFonts w:ascii="Calibri" w:eastAsia="Times New Roman" w:hAnsi="Calibri" w:cs="Times New Roman"/>
          <w:lang w:val="en-US" w:eastAsia="en-ZA"/>
        </w:rPr>
      </w:pPr>
    </w:p>
    <w:p w14:paraId="47B138EF"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Times New Roman" w:eastAsia="Times New Roman" w:hAnsi="Times New Roman" w:cs="Times New Roman"/>
          <w:noProof/>
          <w:sz w:val="36"/>
          <w:szCs w:val="20"/>
          <w:lang w:eastAsia="en-ZA"/>
        </w:rPr>
        <w:drawing>
          <wp:inline distT="0" distB="0" distL="0" distR="0" wp14:anchorId="0AFCF206" wp14:editId="368B2B15">
            <wp:extent cx="3241343" cy="1842109"/>
            <wp:effectExtent l="0" t="0" r="0" b="6350"/>
            <wp:docPr id="18" name="Picture 18" descr="20220228_074637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220228_074637_resized"/>
                    <pic:cNvPicPr>
                      <a:picLocks noChangeAspect="1" noChangeArrowheads="1"/>
                    </pic:cNvPicPr>
                  </pic:nvPicPr>
                  <pic:blipFill rotWithShape="1">
                    <a:blip r:embed="rId59" r:link="rId60">
                      <a:extLst>
                        <a:ext uri="{28A0092B-C50C-407E-A947-70E740481C1C}">
                          <a14:useLocalDpi xmlns:a14="http://schemas.microsoft.com/office/drawing/2010/main" val="0"/>
                        </a:ext>
                      </a:extLst>
                    </a:blip>
                    <a:srcRect l="1" t="-1" r="-284" b="-13"/>
                    <a:stretch/>
                  </pic:blipFill>
                  <pic:spPr bwMode="auto">
                    <a:xfrm>
                      <a:off x="0" y="0"/>
                      <a:ext cx="3252770" cy="1848603"/>
                    </a:xfrm>
                    <a:prstGeom prst="rect">
                      <a:avLst/>
                    </a:prstGeom>
                    <a:noFill/>
                    <a:ln>
                      <a:noFill/>
                    </a:ln>
                    <a:extLst>
                      <a:ext uri="{53640926-AAD7-44D8-BBD7-CCE9431645EC}">
                        <a14:shadowObscured xmlns:a14="http://schemas.microsoft.com/office/drawing/2010/main"/>
                      </a:ext>
                    </a:extLst>
                  </pic:spPr>
                </pic:pic>
              </a:graphicData>
            </a:graphic>
          </wp:inline>
        </w:drawing>
      </w:r>
    </w:p>
    <w:p w14:paraId="74E1F194" w14:textId="77777777" w:rsidR="002D154C"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Philakade Care Home on the hill</w:t>
      </w:r>
    </w:p>
    <w:p w14:paraId="1AFDA2EB" w14:textId="77777777" w:rsidR="002D154C" w:rsidRPr="002D154C" w:rsidRDefault="002D154C" w:rsidP="002D154C">
      <w:pPr>
        <w:spacing w:after="0" w:line="240" w:lineRule="auto"/>
        <w:ind w:left="360"/>
        <w:rPr>
          <w:rFonts w:ascii="Calibri" w:eastAsia="Times New Roman" w:hAnsi="Calibri" w:cs="Times New Roman"/>
          <w:lang w:val="en-US" w:eastAsia="en-ZA"/>
        </w:rPr>
      </w:pPr>
    </w:p>
    <w:p w14:paraId="0F5FD76F" w14:textId="77777777" w:rsidR="002D154C" w:rsidRPr="002D154C" w:rsidRDefault="002D154C" w:rsidP="002D154C">
      <w:pPr>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u w:val="single"/>
          <w:lang w:val="en-US" w:eastAsia="en-ZA"/>
        </w:rPr>
        <w:t>Cost effectiveness:</w:t>
      </w:r>
    </w:p>
    <w:p w14:paraId="6AD86A6E" w14:textId="77777777" w:rsidR="002D154C" w:rsidRPr="002D154C" w:rsidRDefault="002D154C" w:rsidP="002D154C">
      <w:pPr>
        <w:spacing w:after="0" w:line="240" w:lineRule="auto"/>
        <w:rPr>
          <w:rFonts w:ascii="Calibri" w:eastAsia="Times New Roman" w:hAnsi="Calibri" w:cs="Times New Roman"/>
          <w:u w:val="single"/>
          <w:lang w:val="en-US" w:eastAsia="en-ZA"/>
        </w:rPr>
      </w:pPr>
    </w:p>
    <w:p w14:paraId="0B77E524" w14:textId="77777777" w:rsidR="002D154C" w:rsidRPr="002D154C" w:rsidRDefault="002D154C" w:rsidP="002D154C">
      <w:pPr>
        <w:numPr>
          <w:ilvl w:val="0"/>
          <w:numId w:val="2"/>
        </w:numPr>
        <w:spacing w:after="0" w:line="240" w:lineRule="auto"/>
      </w:pPr>
      <w:r w:rsidRPr="002D154C">
        <w:t>An ongoing cost analysis of  expenditure</w:t>
      </w:r>
    </w:p>
    <w:p w14:paraId="119E4E34" w14:textId="77777777" w:rsidR="002D154C" w:rsidRPr="002D154C" w:rsidRDefault="002D154C" w:rsidP="002D154C">
      <w:pPr>
        <w:numPr>
          <w:ilvl w:val="0"/>
          <w:numId w:val="2"/>
        </w:numPr>
        <w:spacing w:after="0" w:line="240" w:lineRule="auto"/>
      </w:pPr>
      <w:r w:rsidRPr="002D154C">
        <w:t>Running costs are kept to a minimum - electricity, stationery, communication, water bill (we harvest rain water), equipment and transport</w:t>
      </w:r>
    </w:p>
    <w:p w14:paraId="012AD63E" w14:textId="77777777" w:rsidR="002D154C" w:rsidRPr="002D154C" w:rsidRDefault="002D154C" w:rsidP="002D154C">
      <w:pPr>
        <w:numPr>
          <w:ilvl w:val="0"/>
          <w:numId w:val="2"/>
        </w:numPr>
        <w:spacing w:after="0" w:line="240" w:lineRule="auto"/>
      </w:pPr>
      <w:r w:rsidRPr="002D154C">
        <w:t xml:space="preserve">10 x 5000 litre Jo-jo tanks are in place to save on water costs. </w:t>
      </w:r>
    </w:p>
    <w:p w14:paraId="6369C896" w14:textId="77777777" w:rsidR="002D154C" w:rsidRPr="002D154C" w:rsidRDefault="002D154C" w:rsidP="002D154C">
      <w:pPr>
        <w:spacing w:after="0" w:line="240" w:lineRule="auto"/>
        <w:ind w:left="360"/>
      </w:pPr>
    </w:p>
    <w:p w14:paraId="6C4107F2" w14:textId="77777777" w:rsidR="002D154C" w:rsidRPr="002D154C" w:rsidRDefault="002D154C" w:rsidP="002D154C">
      <w:pPr>
        <w:spacing w:after="0" w:line="240" w:lineRule="auto"/>
        <w:rPr>
          <w:u w:val="single"/>
        </w:rPr>
      </w:pPr>
      <w:r w:rsidRPr="002D154C">
        <w:rPr>
          <w:u w:val="single"/>
        </w:rPr>
        <w:t>Quality Control: (ensuring that all staff are able to offer an effective, caring patient centred service):</w:t>
      </w:r>
    </w:p>
    <w:p w14:paraId="15DAB1F9" w14:textId="77777777" w:rsidR="002D154C" w:rsidRPr="002D154C" w:rsidRDefault="002D154C" w:rsidP="002D154C">
      <w:pPr>
        <w:spacing w:after="0" w:line="240" w:lineRule="auto"/>
        <w:rPr>
          <w:u w:val="single"/>
        </w:rPr>
      </w:pPr>
    </w:p>
    <w:p w14:paraId="01EA5608" w14:textId="77777777" w:rsidR="002D154C" w:rsidRPr="002D154C" w:rsidRDefault="002D154C" w:rsidP="002D154C">
      <w:pPr>
        <w:numPr>
          <w:ilvl w:val="0"/>
          <w:numId w:val="2"/>
        </w:numPr>
        <w:spacing w:after="0" w:line="240" w:lineRule="auto"/>
      </w:pPr>
      <w:r w:rsidRPr="002D154C">
        <w:t>The nursing sister supervising the training of carers, assesses their level of competence and knowledge, and evaluates the service being provided to maintain quality service to our patients</w:t>
      </w:r>
    </w:p>
    <w:p w14:paraId="15F329B4" w14:textId="77777777" w:rsidR="002D154C" w:rsidRPr="002D154C" w:rsidRDefault="002D154C" w:rsidP="002D154C">
      <w:pPr>
        <w:numPr>
          <w:ilvl w:val="0"/>
          <w:numId w:val="2"/>
        </w:numPr>
        <w:spacing w:after="0" w:line="240" w:lineRule="auto"/>
        <w:rPr>
          <w:u w:val="single"/>
        </w:rPr>
      </w:pPr>
      <w:r w:rsidRPr="002D154C">
        <w:t xml:space="preserve">Compassion Fatigue workshops for carers to help prevent “burn out”. </w:t>
      </w:r>
    </w:p>
    <w:p w14:paraId="2C93AC18" w14:textId="77777777" w:rsidR="002D154C" w:rsidRPr="002D154C" w:rsidRDefault="002D154C" w:rsidP="002D154C">
      <w:pPr>
        <w:numPr>
          <w:ilvl w:val="0"/>
          <w:numId w:val="2"/>
        </w:numPr>
        <w:spacing w:after="0" w:line="240" w:lineRule="auto"/>
        <w:rPr>
          <w:u w:val="single"/>
        </w:rPr>
      </w:pPr>
      <w:r w:rsidRPr="002D154C">
        <w:t>A generator is reserved in case of power failures.</w:t>
      </w:r>
    </w:p>
    <w:p w14:paraId="383DED0F" w14:textId="77777777" w:rsidR="002D154C" w:rsidRPr="002D154C" w:rsidRDefault="002D154C" w:rsidP="002D154C">
      <w:pPr>
        <w:spacing w:after="0" w:line="240" w:lineRule="auto"/>
        <w:rPr>
          <w:rFonts w:ascii="Calibri" w:eastAsia="Times New Roman" w:hAnsi="Calibri" w:cs="Times New Roman"/>
          <w:u w:val="single"/>
          <w:lang w:val="en-US" w:eastAsia="en-ZA"/>
        </w:rPr>
      </w:pPr>
    </w:p>
    <w:p w14:paraId="3ABC3835" w14:textId="77777777" w:rsidR="002D154C" w:rsidRPr="002D154C" w:rsidRDefault="002D154C" w:rsidP="002D154C">
      <w:pPr>
        <w:spacing w:after="0" w:line="240" w:lineRule="auto"/>
        <w:rPr>
          <w:rFonts w:ascii="Calibri" w:eastAsia="Times New Roman" w:hAnsi="Calibri" w:cs="Times New Roman"/>
          <w:u w:val="single"/>
          <w:lang w:val="en-US" w:eastAsia="en-ZA"/>
        </w:rPr>
      </w:pPr>
      <w:r w:rsidRPr="002D154C">
        <w:rPr>
          <w:rFonts w:ascii="Calibri" w:eastAsia="Times New Roman" w:hAnsi="Calibri" w:cs="Times New Roman"/>
          <w:u w:val="single"/>
          <w:lang w:val="en-US" w:eastAsia="en-ZA"/>
        </w:rPr>
        <w:t>Screening criteria:</w:t>
      </w:r>
    </w:p>
    <w:p w14:paraId="61C52856" w14:textId="77777777" w:rsidR="002D154C" w:rsidRPr="002D154C" w:rsidRDefault="002D154C" w:rsidP="002D154C">
      <w:pPr>
        <w:spacing w:after="0" w:line="240" w:lineRule="auto"/>
        <w:rPr>
          <w:rFonts w:ascii="Calibri" w:eastAsia="Times New Roman" w:hAnsi="Calibri" w:cs="Times New Roman"/>
          <w:u w:val="single"/>
          <w:lang w:val="en-US" w:eastAsia="en-ZA"/>
        </w:rPr>
      </w:pPr>
    </w:p>
    <w:p w14:paraId="0A77A132" w14:textId="2A6F9FE1" w:rsidR="00B119F3" w:rsidRPr="002D154C" w:rsidRDefault="002D154C" w:rsidP="002D154C">
      <w:pPr>
        <w:spacing w:after="0" w:line="240" w:lineRule="auto"/>
        <w:rPr>
          <w:rFonts w:ascii="Calibri" w:eastAsia="Times New Roman" w:hAnsi="Calibri" w:cs="Times New Roman"/>
          <w:lang w:val="en-US" w:eastAsia="en-ZA"/>
        </w:rPr>
      </w:pPr>
      <w:r w:rsidRPr="002D154C">
        <w:rPr>
          <w:rFonts w:ascii="Calibri" w:eastAsia="Times New Roman" w:hAnsi="Calibri" w:cs="Times New Roman"/>
          <w:lang w:val="en-US" w:eastAsia="en-ZA"/>
        </w:rPr>
        <w:t xml:space="preserve">People needing 24 hour nursing care because they are bed or wheelchair bound - who are destitute or abandoned or whose families are finding it difficult to care for them. </w:t>
      </w:r>
    </w:p>
    <w:p w14:paraId="42DC8ED6" w14:textId="77777777" w:rsidR="00B119F3" w:rsidRDefault="00B119F3" w:rsidP="002D154C">
      <w:pPr>
        <w:spacing w:after="0" w:line="240" w:lineRule="auto"/>
        <w:rPr>
          <w:rFonts w:ascii="Calibri" w:eastAsia="Times New Roman" w:hAnsi="Calibri" w:cs="Times New Roman"/>
          <w:lang w:val="en-US" w:eastAsia="en-ZA"/>
        </w:rPr>
      </w:pPr>
    </w:p>
    <w:p w14:paraId="2260834F" w14:textId="79C6CDCD" w:rsidR="00B119F3" w:rsidRPr="00B119F3" w:rsidRDefault="00B119F3" w:rsidP="002D154C">
      <w:pPr>
        <w:spacing w:after="0" w:line="240" w:lineRule="auto"/>
        <w:rPr>
          <w:rFonts w:ascii="Calibri" w:eastAsia="Times New Roman" w:hAnsi="Calibri" w:cs="Times New Roman"/>
          <w:sz w:val="24"/>
          <w:szCs w:val="24"/>
          <w:u w:val="single"/>
          <w:lang w:val="en-US" w:eastAsia="en-ZA"/>
        </w:rPr>
      </w:pPr>
      <w:r w:rsidRPr="00B119F3">
        <w:rPr>
          <w:rFonts w:ascii="Calibri" w:eastAsia="Times New Roman" w:hAnsi="Calibri" w:cs="Times New Roman"/>
          <w:sz w:val="24"/>
          <w:szCs w:val="24"/>
          <w:u w:val="single"/>
          <w:lang w:val="en-US" w:eastAsia="en-ZA"/>
        </w:rPr>
        <w:t>New Income Generating Projects</w:t>
      </w:r>
    </w:p>
    <w:p w14:paraId="6B9A1FD3" w14:textId="77777777" w:rsidR="00B119F3" w:rsidRDefault="00B119F3" w:rsidP="002D154C">
      <w:pPr>
        <w:spacing w:after="0" w:line="240" w:lineRule="auto"/>
        <w:rPr>
          <w:rFonts w:ascii="Calibri" w:eastAsia="Times New Roman" w:hAnsi="Calibri" w:cs="Times New Roman"/>
          <w:lang w:val="en-US" w:eastAsia="en-ZA"/>
        </w:rPr>
      </w:pPr>
    </w:p>
    <w:p w14:paraId="425F8145" w14:textId="288EC9A5" w:rsidR="002D154C" w:rsidRPr="002D154C" w:rsidRDefault="00B841A4" w:rsidP="002D154C">
      <w:pPr>
        <w:spacing w:after="0" w:line="240" w:lineRule="auto"/>
        <w:rPr>
          <w:rFonts w:ascii="Calibri" w:eastAsia="Times New Roman" w:hAnsi="Calibri" w:cs="Times New Roman"/>
          <w:lang w:val="en-US" w:eastAsia="en-ZA"/>
        </w:rPr>
      </w:pPr>
      <w:r>
        <w:rPr>
          <w:noProof/>
          <w:lang w:eastAsia="en-ZA"/>
        </w:rPr>
        <w:drawing>
          <wp:inline distT="0" distB="0" distL="0" distR="0" wp14:anchorId="0069308C" wp14:editId="65BEFB93">
            <wp:extent cx="889477" cy="1262418"/>
            <wp:effectExtent l="0" t="0" r="6350" b="0"/>
            <wp:docPr id="29" name="Picture 29" descr="cid:image020.jpg@01D9753E.003B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20.jpg@01D9753E.003B51D0"/>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a:stretch>
                      <a:fillRect/>
                    </a:stretch>
                  </pic:blipFill>
                  <pic:spPr bwMode="auto">
                    <a:xfrm>
                      <a:off x="0" y="0"/>
                      <a:ext cx="896463" cy="1272333"/>
                    </a:xfrm>
                    <a:prstGeom prst="rect">
                      <a:avLst/>
                    </a:prstGeom>
                    <a:noFill/>
                    <a:ln>
                      <a:noFill/>
                    </a:ln>
                  </pic:spPr>
                </pic:pic>
              </a:graphicData>
            </a:graphic>
          </wp:inline>
        </w:drawing>
      </w:r>
      <w:r>
        <w:rPr>
          <w:rFonts w:ascii="Calibri" w:eastAsia="Times New Roman" w:hAnsi="Calibri" w:cs="Times New Roman"/>
          <w:lang w:val="en-US" w:eastAsia="en-ZA"/>
        </w:rPr>
        <w:t xml:space="preserve">  </w:t>
      </w:r>
      <w:r>
        <w:rPr>
          <w:noProof/>
          <w:lang w:eastAsia="en-ZA"/>
        </w:rPr>
        <w:drawing>
          <wp:inline distT="0" distB="0" distL="0" distR="0" wp14:anchorId="5901789A" wp14:editId="626DDB58">
            <wp:extent cx="2347415" cy="1256363"/>
            <wp:effectExtent l="0" t="0" r="0" b="1270"/>
            <wp:docPr id="30" name="Picture 30" descr="cid:image018.jpg@01D9753E.003B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18.jpg@01D9753E.003B51D0"/>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flipV="1">
                      <a:off x="0" y="0"/>
                      <a:ext cx="2375193" cy="1271230"/>
                    </a:xfrm>
                    <a:prstGeom prst="rect">
                      <a:avLst/>
                    </a:prstGeom>
                    <a:noFill/>
                    <a:ln>
                      <a:noFill/>
                    </a:ln>
                  </pic:spPr>
                </pic:pic>
              </a:graphicData>
            </a:graphic>
          </wp:inline>
        </w:drawing>
      </w:r>
      <w:r w:rsidR="004B7972">
        <w:rPr>
          <w:rFonts w:ascii="Calibri" w:eastAsia="Times New Roman" w:hAnsi="Calibri" w:cs="Times New Roman"/>
          <w:lang w:val="en-US" w:eastAsia="en-ZA"/>
        </w:rPr>
        <w:t xml:space="preserve"> </w:t>
      </w:r>
      <w:r w:rsidR="004B7972">
        <w:rPr>
          <w:noProof/>
          <w:color w:val="1F497D"/>
          <w:lang w:eastAsia="en-ZA"/>
        </w:rPr>
        <w:drawing>
          <wp:inline distT="0" distB="0" distL="0" distR="0" wp14:anchorId="08DA7857" wp14:editId="12204169">
            <wp:extent cx="1740089" cy="1240280"/>
            <wp:effectExtent l="0" t="0" r="0" b="0"/>
            <wp:docPr id="358" name="Picture 358" descr="cid:image019.jpg@01D9753E.003B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id:image019.jpg@01D9753E.003B51D0"/>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1774548" cy="1264841"/>
                    </a:xfrm>
                    <a:prstGeom prst="rect">
                      <a:avLst/>
                    </a:prstGeom>
                    <a:noFill/>
                    <a:ln>
                      <a:noFill/>
                    </a:ln>
                  </pic:spPr>
                </pic:pic>
              </a:graphicData>
            </a:graphic>
          </wp:inline>
        </w:drawing>
      </w:r>
    </w:p>
    <w:p w14:paraId="64EF1D6A" w14:textId="75C4435F" w:rsidR="002D154C" w:rsidRDefault="00E1221F" w:rsidP="002D154C">
      <w:pPr>
        <w:spacing w:after="0" w:line="240" w:lineRule="auto"/>
        <w:rPr>
          <w:rFonts w:ascii="Times New Roman" w:eastAsia="Times New Roman" w:hAnsi="Times New Roman" w:cs="Times New Roman"/>
          <w:noProof/>
          <w:lang w:eastAsia="en-ZA"/>
        </w:rPr>
      </w:pPr>
      <w:r w:rsidRPr="00E1221F">
        <w:rPr>
          <w:rFonts w:ascii="Times New Roman" w:eastAsia="Times New Roman" w:hAnsi="Times New Roman" w:cs="Times New Roman"/>
          <w:noProof/>
          <w:lang w:eastAsia="en-ZA"/>
        </w:rPr>
        <w:t>Coffee / Craft Café – we are hoping to attract tourist busses and tours.  Two young men from the community have been trained as barista’s and we are selling craft and art from Philakade re</w:t>
      </w:r>
      <w:r>
        <w:rPr>
          <w:rFonts w:ascii="Times New Roman" w:eastAsia="Times New Roman" w:hAnsi="Times New Roman" w:cs="Times New Roman"/>
          <w:noProof/>
          <w:lang w:eastAsia="en-ZA"/>
        </w:rPr>
        <w:t>s</w:t>
      </w:r>
      <w:r w:rsidRPr="00E1221F">
        <w:rPr>
          <w:rFonts w:ascii="Times New Roman" w:eastAsia="Times New Roman" w:hAnsi="Times New Roman" w:cs="Times New Roman"/>
          <w:noProof/>
          <w:lang w:eastAsia="en-ZA"/>
        </w:rPr>
        <w:t>i</w:t>
      </w:r>
      <w:r>
        <w:rPr>
          <w:rFonts w:ascii="Times New Roman" w:eastAsia="Times New Roman" w:hAnsi="Times New Roman" w:cs="Times New Roman"/>
          <w:noProof/>
          <w:lang w:eastAsia="en-ZA"/>
        </w:rPr>
        <w:t>d</w:t>
      </w:r>
      <w:r w:rsidRPr="00E1221F">
        <w:rPr>
          <w:rFonts w:ascii="Times New Roman" w:eastAsia="Times New Roman" w:hAnsi="Times New Roman" w:cs="Times New Roman"/>
          <w:noProof/>
          <w:lang w:eastAsia="en-ZA"/>
        </w:rPr>
        <w:t>ents and donated books</w:t>
      </w:r>
      <w:r>
        <w:rPr>
          <w:rFonts w:ascii="Times New Roman" w:eastAsia="Times New Roman" w:hAnsi="Times New Roman" w:cs="Times New Roman"/>
          <w:noProof/>
          <w:lang w:eastAsia="en-ZA"/>
        </w:rPr>
        <w:t>.</w:t>
      </w:r>
    </w:p>
    <w:p w14:paraId="081DAEB6" w14:textId="441ED0A5" w:rsidR="00E1221F" w:rsidRPr="00E1221F" w:rsidRDefault="00E1221F" w:rsidP="002D154C">
      <w:pPr>
        <w:spacing w:after="0" w:line="240" w:lineRule="auto"/>
        <w:rPr>
          <w:rFonts w:ascii="Times New Roman" w:eastAsia="Times New Roman" w:hAnsi="Times New Roman" w:cs="Times New Roman"/>
          <w:noProof/>
          <w:lang w:eastAsia="en-ZA"/>
        </w:rPr>
      </w:pPr>
    </w:p>
    <w:p w14:paraId="34F626D3" w14:textId="77777777" w:rsidR="00E1221F" w:rsidRDefault="00E1221F" w:rsidP="002D154C">
      <w:pPr>
        <w:spacing w:after="0" w:line="240" w:lineRule="auto"/>
        <w:rPr>
          <w:rFonts w:ascii="Times New Roman" w:eastAsia="Times New Roman" w:hAnsi="Times New Roman" w:cs="Times New Roman"/>
          <w:noProof/>
          <w:sz w:val="24"/>
          <w:szCs w:val="24"/>
          <w:lang w:eastAsia="en-ZA"/>
        </w:rPr>
      </w:pPr>
    </w:p>
    <w:p w14:paraId="14886432" w14:textId="77777777" w:rsidR="00E1221F" w:rsidRPr="00E1221F" w:rsidRDefault="00E1221F" w:rsidP="002D154C">
      <w:pPr>
        <w:spacing w:after="0" w:line="240" w:lineRule="auto"/>
        <w:rPr>
          <w:rFonts w:ascii="Times New Roman" w:eastAsia="Times New Roman" w:hAnsi="Times New Roman" w:cs="Times New Roman"/>
          <w:noProof/>
          <w:sz w:val="24"/>
          <w:szCs w:val="24"/>
          <w:lang w:eastAsia="en-ZA"/>
        </w:rPr>
      </w:pPr>
    </w:p>
    <w:p w14:paraId="592EE22D" w14:textId="1726A638" w:rsidR="00B841A4" w:rsidRDefault="00B841A4" w:rsidP="002D154C">
      <w:pPr>
        <w:spacing w:after="0" w:line="240" w:lineRule="auto"/>
        <w:rPr>
          <w:rFonts w:ascii="Times New Roman" w:eastAsia="Times New Roman" w:hAnsi="Times New Roman" w:cs="Times New Roman"/>
          <w:noProof/>
          <w:sz w:val="36"/>
          <w:szCs w:val="20"/>
          <w:lang w:eastAsia="en-ZA"/>
        </w:rPr>
      </w:pPr>
      <w:r>
        <w:rPr>
          <w:noProof/>
          <w:lang w:eastAsia="en-ZA"/>
        </w:rPr>
        <w:drawing>
          <wp:inline distT="0" distB="0" distL="0" distR="0" wp14:anchorId="21E3DAC3" wp14:editId="5EAFAACD">
            <wp:extent cx="2136140" cy="2087880"/>
            <wp:effectExtent l="0" t="0" r="0" b="7620"/>
            <wp:docPr id="31" name="Picture 31" descr="cid:image015.jpg@01D93314.93AC1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15.jpg@01D93314.93AC10B0"/>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2136140" cy="2087880"/>
                    </a:xfrm>
                    <a:prstGeom prst="rect">
                      <a:avLst/>
                    </a:prstGeom>
                    <a:noFill/>
                    <a:ln>
                      <a:noFill/>
                    </a:ln>
                  </pic:spPr>
                </pic:pic>
              </a:graphicData>
            </a:graphic>
          </wp:inline>
        </w:drawing>
      </w:r>
      <w:r>
        <w:rPr>
          <w:rFonts w:ascii="Times New Roman" w:eastAsia="Times New Roman" w:hAnsi="Times New Roman" w:cs="Times New Roman"/>
          <w:noProof/>
          <w:sz w:val="36"/>
          <w:szCs w:val="20"/>
          <w:lang w:eastAsia="en-ZA"/>
        </w:rPr>
        <w:t xml:space="preserve">  </w:t>
      </w:r>
      <w:r>
        <w:rPr>
          <w:noProof/>
          <w:lang w:eastAsia="en-ZA"/>
        </w:rPr>
        <w:drawing>
          <wp:inline distT="0" distB="0" distL="0" distR="0" wp14:anchorId="73FC0A2B" wp14:editId="45CAFBB2">
            <wp:extent cx="2640965" cy="1972310"/>
            <wp:effectExtent l="0" t="0" r="6985" b="8890"/>
            <wp:docPr id="352" name="Picture 352" descr="cid:image016.jpg@01D93314.93AC1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16.jpg@01D93314.93AC10B0"/>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2640965" cy="1972310"/>
                    </a:xfrm>
                    <a:prstGeom prst="rect">
                      <a:avLst/>
                    </a:prstGeom>
                    <a:noFill/>
                    <a:ln>
                      <a:noFill/>
                    </a:ln>
                  </pic:spPr>
                </pic:pic>
              </a:graphicData>
            </a:graphic>
          </wp:inline>
        </w:drawing>
      </w:r>
    </w:p>
    <w:p w14:paraId="40C381EB" w14:textId="77777777" w:rsidR="00B841A4" w:rsidRDefault="00B841A4" w:rsidP="002D154C">
      <w:pPr>
        <w:spacing w:after="0" w:line="240" w:lineRule="auto"/>
        <w:rPr>
          <w:rFonts w:ascii="Times New Roman" w:eastAsia="Times New Roman" w:hAnsi="Times New Roman" w:cs="Times New Roman"/>
          <w:noProof/>
          <w:sz w:val="36"/>
          <w:szCs w:val="20"/>
          <w:lang w:eastAsia="en-ZA"/>
        </w:rPr>
      </w:pPr>
    </w:p>
    <w:p w14:paraId="26AD6885" w14:textId="0DCBFC8F" w:rsidR="00B841A4" w:rsidRDefault="00B841A4" w:rsidP="002D154C">
      <w:pPr>
        <w:spacing w:after="0" w:line="240" w:lineRule="auto"/>
        <w:rPr>
          <w:rFonts w:ascii="Times New Roman" w:eastAsia="Times New Roman" w:hAnsi="Times New Roman" w:cs="Times New Roman"/>
          <w:noProof/>
          <w:sz w:val="36"/>
          <w:szCs w:val="20"/>
          <w:lang w:eastAsia="en-ZA"/>
        </w:rPr>
      </w:pPr>
    </w:p>
    <w:p w14:paraId="5A107195" w14:textId="4474C582" w:rsidR="00B841A4" w:rsidRPr="002D154C" w:rsidRDefault="00B841A4" w:rsidP="002D154C">
      <w:pPr>
        <w:spacing w:after="0" w:line="240" w:lineRule="auto"/>
        <w:rPr>
          <w:rFonts w:ascii="Times New Roman" w:eastAsia="Times New Roman" w:hAnsi="Times New Roman" w:cs="Times New Roman"/>
          <w:noProof/>
          <w:sz w:val="36"/>
          <w:szCs w:val="20"/>
          <w:lang w:eastAsia="en-ZA"/>
        </w:rPr>
      </w:pPr>
      <w:r>
        <w:rPr>
          <w:noProof/>
          <w:lang w:eastAsia="en-ZA"/>
        </w:rPr>
        <w:drawing>
          <wp:inline distT="0" distB="0" distL="0" distR="0" wp14:anchorId="71BF974D" wp14:editId="6DD96FDE">
            <wp:extent cx="3132455" cy="2142490"/>
            <wp:effectExtent l="0" t="0" r="0" b="0"/>
            <wp:docPr id="355" name="Picture 355" descr="cid:image024.jpg@01D9146D.FA499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24.jpg@01D9146D.FA499F6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3132455" cy="2142490"/>
                    </a:xfrm>
                    <a:prstGeom prst="rect">
                      <a:avLst/>
                    </a:prstGeom>
                    <a:noFill/>
                    <a:ln>
                      <a:noFill/>
                    </a:ln>
                  </pic:spPr>
                </pic:pic>
              </a:graphicData>
            </a:graphic>
          </wp:inline>
        </w:drawing>
      </w:r>
      <w:r w:rsidR="006A0A5B">
        <w:rPr>
          <w:rFonts w:ascii="Times New Roman" w:eastAsia="Times New Roman" w:hAnsi="Times New Roman" w:cs="Times New Roman"/>
          <w:noProof/>
          <w:sz w:val="36"/>
          <w:szCs w:val="20"/>
          <w:lang w:eastAsia="en-ZA"/>
        </w:rPr>
        <w:t xml:space="preserve">  </w:t>
      </w:r>
      <w:r w:rsidR="006A0A5B" w:rsidRPr="006A0A5B">
        <w:rPr>
          <w:rFonts w:ascii="Times New Roman" w:eastAsia="Times New Roman" w:hAnsi="Times New Roman" w:cs="Times New Roman"/>
          <w:noProof/>
          <w:lang w:eastAsia="en-ZA"/>
        </w:rPr>
        <w:t>Carpentry</w:t>
      </w:r>
    </w:p>
    <w:p w14:paraId="4448542F" w14:textId="77777777" w:rsidR="002D154C" w:rsidRPr="002D154C" w:rsidRDefault="002D154C" w:rsidP="002D154C">
      <w:pPr>
        <w:spacing w:after="0" w:line="240" w:lineRule="auto"/>
        <w:rPr>
          <w:rFonts w:ascii="Times New Roman" w:eastAsia="Times New Roman" w:hAnsi="Times New Roman" w:cs="Times New Roman"/>
          <w:noProof/>
          <w:sz w:val="36"/>
          <w:szCs w:val="20"/>
          <w:lang w:eastAsia="en-ZA"/>
        </w:rPr>
      </w:pPr>
    </w:p>
    <w:p w14:paraId="25D25F66" w14:textId="77777777" w:rsidR="002D154C" w:rsidRPr="002D154C" w:rsidRDefault="002D154C" w:rsidP="002D154C">
      <w:pPr>
        <w:spacing w:after="0" w:line="240" w:lineRule="auto"/>
        <w:rPr>
          <w:rFonts w:ascii="Calibri" w:eastAsia="Times New Roman" w:hAnsi="Calibri" w:cs="Times New Roman"/>
          <w:lang w:val="en-US" w:eastAsia="en-ZA"/>
        </w:rPr>
      </w:pPr>
    </w:p>
    <w:p w14:paraId="6AECCD08" w14:textId="03CC2B81" w:rsidR="00901B83" w:rsidRPr="00802B51" w:rsidRDefault="00901B83" w:rsidP="002D154C"/>
    <w:sectPr w:rsidR="00901B83" w:rsidRPr="00802B51" w:rsidSect="00523B7D">
      <w:headerReference w:type="even" r:id="rId73"/>
      <w:headerReference w:type="default" r:id="rId74"/>
      <w:footerReference w:type="even" r:id="rId75"/>
      <w:footerReference w:type="default" r:id="rId76"/>
      <w:headerReference w:type="first" r:id="rId77"/>
      <w:footerReference w:type="first" r:id="rId78"/>
      <w:pgSz w:w="11906" w:h="16838"/>
      <w:pgMar w:top="3391" w:right="1440" w:bottom="1440" w:left="1440" w:header="17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66269" w14:textId="77777777" w:rsidR="00C1433F" w:rsidRDefault="00C1433F" w:rsidP="00237F79">
      <w:pPr>
        <w:spacing w:after="0" w:line="240" w:lineRule="auto"/>
      </w:pPr>
      <w:r>
        <w:separator/>
      </w:r>
    </w:p>
  </w:endnote>
  <w:endnote w:type="continuationSeparator" w:id="0">
    <w:p w14:paraId="07DED5D0" w14:textId="77777777" w:rsidR="00C1433F" w:rsidRDefault="00C1433F" w:rsidP="00237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3A83B" w14:textId="77777777" w:rsidR="00DB47DB" w:rsidRDefault="00DB47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D5677" w14:textId="77777777" w:rsidR="00DB47DB" w:rsidRDefault="00DB47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22BE1" w14:textId="356BF1A9" w:rsidR="0015783B" w:rsidRDefault="0015783B">
    <w:pPr>
      <w:pStyle w:val="Footer"/>
    </w:pPr>
  </w:p>
  <w:p w14:paraId="74A0A06E" w14:textId="0922BC69" w:rsidR="002B5868" w:rsidRDefault="0015783B">
    <w:pPr>
      <w:pStyle w:val="Footer"/>
    </w:pPr>
    <w:r>
      <w:rPr>
        <w:noProof/>
        <w:lang w:eastAsia="en-ZA"/>
      </w:rPr>
      <w:drawing>
        <wp:anchor distT="0" distB="0" distL="114300" distR="114300" simplePos="0" relativeHeight="251659264" behindDoc="0" locked="0" layoutInCell="1" allowOverlap="1" wp14:anchorId="08D2470F" wp14:editId="4E29C3E3">
          <wp:simplePos x="0" y="0"/>
          <wp:positionH relativeFrom="page">
            <wp:posOffset>-213360</wp:posOffset>
          </wp:positionH>
          <wp:positionV relativeFrom="page">
            <wp:posOffset>9624060</wp:posOffset>
          </wp:positionV>
          <wp:extent cx="7930281" cy="1066728"/>
          <wp:effectExtent l="0" t="0" r="0" b="635"/>
          <wp:wrapSquare wrapText="bothSides"/>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hilakade Letterhead Footer.jpg"/>
                  <pic:cNvPicPr/>
                </pic:nvPicPr>
                <pic:blipFill>
                  <a:blip r:embed="rId1">
                    <a:extLst>
                      <a:ext uri="{28A0092B-C50C-407E-A947-70E740481C1C}">
                        <a14:useLocalDpi xmlns:a14="http://schemas.microsoft.com/office/drawing/2010/main" val="0"/>
                      </a:ext>
                    </a:extLst>
                  </a:blip>
                  <a:stretch>
                    <a:fillRect/>
                  </a:stretch>
                </pic:blipFill>
                <pic:spPr>
                  <a:xfrm>
                    <a:off x="0" y="0"/>
                    <a:ext cx="7952536" cy="1069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925C3" w14:textId="77777777" w:rsidR="00C1433F" w:rsidRDefault="00C1433F" w:rsidP="00237F79">
      <w:pPr>
        <w:spacing w:after="0" w:line="240" w:lineRule="auto"/>
      </w:pPr>
      <w:r>
        <w:separator/>
      </w:r>
    </w:p>
  </w:footnote>
  <w:footnote w:type="continuationSeparator" w:id="0">
    <w:p w14:paraId="016BC9EA" w14:textId="77777777" w:rsidR="00C1433F" w:rsidRDefault="00C1433F" w:rsidP="00237F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534D2" w14:textId="77777777" w:rsidR="00DB47DB" w:rsidRDefault="00DB47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D84C8" w14:textId="77777777" w:rsidR="00DB47DB" w:rsidRDefault="00DB47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2C970" w14:textId="02184474" w:rsidR="0015783B" w:rsidRDefault="00DB47DB" w:rsidP="00C862A2">
    <w:pPr>
      <w:pStyle w:val="Header"/>
      <w:jc w:val="center"/>
    </w:pPr>
    <w:r>
      <w:rPr>
        <w:noProof/>
        <w:lang w:eastAsia="en-ZA"/>
      </w:rPr>
      <w:drawing>
        <wp:anchor distT="0" distB="0" distL="114300" distR="114300" simplePos="0" relativeHeight="251660288" behindDoc="0" locked="0" layoutInCell="1" allowOverlap="1" wp14:anchorId="7806C617" wp14:editId="2642D8D6">
          <wp:simplePos x="0" y="0"/>
          <wp:positionH relativeFrom="margin">
            <wp:align>center</wp:align>
          </wp:positionH>
          <wp:positionV relativeFrom="paragraph">
            <wp:posOffset>311150</wp:posOffset>
          </wp:positionV>
          <wp:extent cx="6843395" cy="1844040"/>
          <wp:effectExtent l="0" t="0" r="0" b="3810"/>
          <wp:wrapThrough wrapText="bothSides">
            <wp:wrapPolygon edited="0">
              <wp:start x="0" y="0"/>
              <wp:lineTo x="0" y="21421"/>
              <wp:lineTo x="21526" y="21421"/>
              <wp:lineTo x="21526" y="0"/>
              <wp:lineTo x="0" y="0"/>
            </wp:wrapPolygon>
          </wp:wrapThrough>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43395" cy="1844040"/>
                  </a:xfrm>
                  <a:prstGeom prst="rect">
                    <a:avLst/>
                  </a:prstGeom>
                </pic:spPr>
              </pic:pic>
            </a:graphicData>
          </a:graphic>
          <wp14:sizeRelH relativeFrom="page">
            <wp14:pctWidth>0</wp14:pctWidth>
          </wp14:sizeRelH>
          <wp14:sizeRelV relativeFrom="page">
            <wp14:pctHeight>0</wp14:pctHeight>
          </wp14:sizeRelV>
        </wp:anchor>
      </w:drawing>
    </w:r>
  </w:p>
  <w:p w14:paraId="4F3D2323" w14:textId="0DC11B5B" w:rsidR="002B5868" w:rsidRDefault="002B58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16685"/>
    <w:multiLevelType w:val="hybridMultilevel"/>
    <w:tmpl w:val="3CE2F3F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43E62BD"/>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2" w15:restartNumberingAfterBreak="0">
    <w:nsid w:val="58D52A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9CA271D"/>
    <w:multiLevelType w:val="hybridMultilevel"/>
    <w:tmpl w:val="9140E8C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F79"/>
    <w:rsid w:val="000071DF"/>
    <w:rsid w:val="00022041"/>
    <w:rsid w:val="0003066D"/>
    <w:rsid w:val="000340D1"/>
    <w:rsid w:val="00040BD1"/>
    <w:rsid w:val="0005607A"/>
    <w:rsid w:val="00080609"/>
    <w:rsid w:val="0011044B"/>
    <w:rsid w:val="0011488B"/>
    <w:rsid w:val="00132AD4"/>
    <w:rsid w:val="0015783B"/>
    <w:rsid w:val="001A2168"/>
    <w:rsid w:val="001F4D12"/>
    <w:rsid w:val="00237F79"/>
    <w:rsid w:val="00241190"/>
    <w:rsid w:val="002616E6"/>
    <w:rsid w:val="002B5868"/>
    <w:rsid w:val="002D154C"/>
    <w:rsid w:val="002F2E2C"/>
    <w:rsid w:val="00317B5F"/>
    <w:rsid w:val="00355A12"/>
    <w:rsid w:val="00394B28"/>
    <w:rsid w:val="003961B9"/>
    <w:rsid w:val="003A6AC9"/>
    <w:rsid w:val="003D3793"/>
    <w:rsid w:val="00405F32"/>
    <w:rsid w:val="00481DAD"/>
    <w:rsid w:val="0049582B"/>
    <w:rsid w:val="004B7972"/>
    <w:rsid w:val="004C38F8"/>
    <w:rsid w:val="004D0997"/>
    <w:rsid w:val="00507817"/>
    <w:rsid w:val="00523B7D"/>
    <w:rsid w:val="005B3E53"/>
    <w:rsid w:val="005D3C1E"/>
    <w:rsid w:val="00664531"/>
    <w:rsid w:val="006A0A5B"/>
    <w:rsid w:val="006A3113"/>
    <w:rsid w:val="006A4147"/>
    <w:rsid w:val="006B513B"/>
    <w:rsid w:val="006C0279"/>
    <w:rsid w:val="006D4ED7"/>
    <w:rsid w:val="006E0E79"/>
    <w:rsid w:val="006E766D"/>
    <w:rsid w:val="00700BB4"/>
    <w:rsid w:val="00713C80"/>
    <w:rsid w:val="00717BE5"/>
    <w:rsid w:val="00725ED7"/>
    <w:rsid w:val="00757114"/>
    <w:rsid w:val="007C2872"/>
    <w:rsid w:val="00802B51"/>
    <w:rsid w:val="00827B6A"/>
    <w:rsid w:val="00851959"/>
    <w:rsid w:val="008B6E3B"/>
    <w:rsid w:val="008C7CF5"/>
    <w:rsid w:val="00901B83"/>
    <w:rsid w:val="009C0799"/>
    <w:rsid w:val="00A41D01"/>
    <w:rsid w:val="00AD688F"/>
    <w:rsid w:val="00B119F3"/>
    <w:rsid w:val="00B53E0D"/>
    <w:rsid w:val="00B841A4"/>
    <w:rsid w:val="00C1433F"/>
    <w:rsid w:val="00C40AD6"/>
    <w:rsid w:val="00C610F0"/>
    <w:rsid w:val="00C7400B"/>
    <w:rsid w:val="00C862A2"/>
    <w:rsid w:val="00CA6B31"/>
    <w:rsid w:val="00CB511D"/>
    <w:rsid w:val="00CB7D2D"/>
    <w:rsid w:val="00CC6F42"/>
    <w:rsid w:val="00CF1336"/>
    <w:rsid w:val="00D17FDD"/>
    <w:rsid w:val="00D21067"/>
    <w:rsid w:val="00D30DB4"/>
    <w:rsid w:val="00D61D92"/>
    <w:rsid w:val="00DB47DB"/>
    <w:rsid w:val="00DD534B"/>
    <w:rsid w:val="00DD554E"/>
    <w:rsid w:val="00DF6E9C"/>
    <w:rsid w:val="00E1221F"/>
    <w:rsid w:val="00E170C7"/>
    <w:rsid w:val="00E22A84"/>
    <w:rsid w:val="00EC31D9"/>
    <w:rsid w:val="00ED6B3F"/>
    <w:rsid w:val="00F01320"/>
    <w:rsid w:val="00FB427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6501E"/>
  <w15:chartTrackingRefBased/>
  <w15:docId w15:val="{BD326675-4554-4803-B225-6A4B4E9F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0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F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F79"/>
  </w:style>
  <w:style w:type="paragraph" w:styleId="Footer">
    <w:name w:val="footer"/>
    <w:basedOn w:val="Normal"/>
    <w:link w:val="FooterChar"/>
    <w:uiPriority w:val="99"/>
    <w:unhideWhenUsed/>
    <w:rsid w:val="00237F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F79"/>
  </w:style>
  <w:style w:type="paragraph" w:styleId="NoSpacing">
    <w:name w:val="No Spacing"/>
    <w:uiPriority w:val="1"/>
    <w:qFormat/>
    <w:rsid w:val="00AD688F"/>
    <w:pPr>
      <w:spacing w:after="0" w:line="240" w:lineRule="auto"/>
    </w:pPr>
  </w:style>
  <w:style w:type="table" w:styleId="TableGrid">
    <w:name w:val="Table Grid"/>
    <w:basedOn w:val="TableNormal"/>
    <w:uiPriority w:val="39"/>
    <w:rsid w:val="00C610F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1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DAD"/>
    <w:rPr>
      <w:rFonts w:ascii="Segoe UI" w:hAnsi="Segoe UI" w:cs="Segoe UI"/>
      <w:sz w:val="18"/>
      <w:szCs w:val="18"/>
    </w:rPr>
  </w:style>
  <w:style w:type="paragraph" w:styleId="ListParagraph">
    <w:name w:val="List Paragraph"/>
    <w:basedOn w:val="Normal"/>
    <w:uiPriority w:val="34"/>
    <w:qFormat/>
    <w:rsid w:val="003A6AC9"/>
    <w:pPr>
      <w:spacing w:after="0" w:line="240" w:lineRule="auto"/>
      <w:ind w:left="720"/>
    </w:pPr>
    <w:rPr>
      <w:rFonts w:ascii="Times New Roman" w:hAnsi="Times New Roman" w:cs="Times New Roman"/>
      <w:sz w:val="24"/>
      <w:szCs w:val="24"/>
      <w:lang w:eastAsia="en-ZA"/>
    </w:rPr>
  </w:style>
  <w:style w:type="paragraph" w:styleId="BodyText">
    <w:name w:val="Body Text"/>
    <w:basedOn w:val="Normal"/>
    <w:link w:val="BodyTextChar"/>
    <w:uiPriority w:val="99"/>
    <w:semiHidden/>
    <w:unhideWhenUsed/>
    <w:rsid w:val="004D0997"/>
    <w:pPr>
      <w:spacing w:after="0" w:line="240" w:lineRule="auto"/>
      <w:jc w:val="center"/>
    </w:pPr>
    <w:rPr>
      <w:rFonts w:ascii="Times New Roman" w:hAnsi="Times New Roman" w:cs="Times New Roman"/>
      <w:sz w:val="36"/>
      <w:szCs w:val="36"/>
      <w:lang w:eastAsia="en-ZA"/>
    </w:rPr>
  </w:style>
  <w:style w:type="character" w:customStyle="1" w:styleId="BodyTextChar">
    <w:name w:val="Body Text Char"/>
    <w:basedOn w:val="DefaultParagraphFont"/>
    <w:link w:val="BodyText"/>
    <w:uiPriority w:val="99"/>
    <w:semiHidden/>
    <w:rsid w:val="004D0997"/>
    <w:rPr>
      <w:rFonts w:ascii="Times New Roman" w:hAnsi="Times New Roman" w:cs="Times New Roman"/>
      <w:sz w:val="36"/>
      <w:szCs w:val="36"/>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984662">
      <w:bodyDiv w:val="1"/>
      <w:marLeft w:val="0"/>
      <w:marRight w:val="0"/>
      <w:marTop w:val="0"/>
      <w:marBottom w:val="0"/>
      <w:divBdr>
        <w:top w:val="none" w:sz="0" w:space="0" w:color="auto"/>
        <w:left w:val="none" w:sz="0" w:space="0" w:color="auto"/>
        <w:bottom w:val="none" w:sz="0" w:space="0" w:color="auto"/>
        <w:right w:val="none" w:sz="0" w:space="0" w:color="auto"/>
      </w:divBdr>
    </w:div>
    <w:div w:id="1461268776">
      <w:bodyDiv w:val="1"/>
      <w:marLeft w:val="0"/>
      <w:marRight w:val="0"/>
      <w:marTop w:val="0"/>
      <w:marBottom w:val="0"/>
      <w:divBdr>
        <w:top w:val="none" w:sz="0" w:space="0" w:color="auto"/>
        <w:left w:val="none" w:sz="0" w:space="0" w:color="auto"/>
        <w:bottom w:val="none" w:sz="0" w:space="0" w:color="auto"/>
        <w:right w:val="none" w:sz="0" w:space="0" w:color="auto"/>
      </w:divBdr>
    </w:div>
    <w:div w:id="1737629155">
      <w:bodyDiv w:val="1"/>
      <w:marLeft w:val="0"/>
      <w:marRight w:val="0"/>
      <w:marTop w:val="0"/>
      <w:marBottom w:val="0"/>
      <w:divBdr>
        <w:top w:val="none" w:sz="0" w:space="0" w:color="auto"/>
        <w:left w:val="none" w:sz="0" w:space="0" w:color="auto"/>
        <w:bottom w:val="none" w:sz="0" w:space="0" w:color="auto"/>
        <w:right w:val="none" w:sz="0" w:space="0" w:color="auto"/>
      </w:divBdr>
    </w:div>
    <w:div w:id="1875993083">
      <w:bodyDiv w:val="1"/>
      <w:marLeft w:val="0"/>
      <w:marRight w:val="0"/>
      <w:marTop w:val="0"/>
      <w:marBottom w:val="0"/>
      <w:divBdr>
        <w:top w:val="none" w:sz="0" w:space="0" w:color="auto"/>
        <w:left w:val="none" w:sz="0" w:space="0" w:color="auto"/>
        <w:bottom w:val="none" w:sz="0" w:space="0" w:color="auto"/>
        <w:right w:val="none" w:sz="0" w:space="0" w:color="auto"/>
      </w:divBdr>
    </w:div>
    <w:div w:id="2033066660">
      <w:bodyDiv w:val="1"/>
      <w:marLeft w:val="0"/>
      <w:marRight w:val="0"/>
      <w:marTop w:val="0"/>
      <w:marBottom w:val="0"/>
      <w:divBdr>
        <w:top w:val="none" w:sz="0" w:space="0" w:color="auto"/>
        <w:left w:val="none" w:sz="0" w:space="0" w:color="auto"/>
        <w:bottom w:val="none" w:sz="0" w:space="0" w:color="auto"/>
        <w:right w:val="none" w:sz="0" w:space="0" w:color="auto"/>
      </w:divBdr>
    </w:div>
    <w:div w:id="207711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cid:image002.jpg@01D83E30.DB5B5DA0" TargetMode="External"/><Relationship Id="rId26" Type="http://schemas.openxmlformats.org/officeDocument/2006/relationships/image" Target="media/image11.jpeg"/><Relationship Id="rId39" Type="http://schemas.openxmlformats.org/officeDocument/2006/relationships/image" Target="cid:image012.jpg@01D82D9A.5C5D1FD0" TargetMode="External"/><Relationship Id="rId21" Type="http://schemas.openxmlformats.org/officeDocument/2006/relationships/image" Target="media/image8.jpeg"/><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image" Target="cid:image004.jpg@01D70787.5ED27830" TargetMode="External"/><Relationship Id="rId50" Type="http://schemas.openxmlformats.org/officeDocument/2006/relationships/hyperlink" Target="https://www.justgiving.com/campaign/philakade" TargetMode="External"/><Relationship Id="rId55" Type="http://schemas.openxmlformats.org/officeDocument/2006/relationships/image" Target="media/image24.jpeg"/><Relationship Id="rId63" Type="http://schemas.openxmlformats.org/officeDocument/2006/relationships/image" Target="media/image28.jpeg"/><Relationship Id="rId68" Type="http://schemas.openxmlformats.org/officeDocument/2006/relationships/image" Target="cid:image015.jpg@01D93314.93AC10B0" TargetMode="External"/><Relationship Id="rId76"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cid:image017.jpg@01D806EC.A418D910" TargetMode="External"/><Relationship Id="rId29" Type="http://schemas.openxmlformats.org/officeDocument/2006/relationships/image" Target="cid:image013.jpg@01D7C424.F685A760" TargetMode="Externa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image" Target="cid:image001.jpg@01D70787.5ED27830" TargetMode="External"/><Relationship Id="rId40" Type="http://schemas.openxmlformats.org/officeDocument/2006/relationships/image" Target="media/image18.jpeg"/><Relationship Id="rId45" Type="http://schemas.openxmlformats.org/officeDocument/2006/relationships/image" Target="cid:image006.jpg@01D9753E.003B51D0" TargetMode="External"/><Relationship Id="rId53" Type="http://schemas.openxmlformats.org/officeDocument/2006/relationships/image" Target="media/image23.jpeg"/><Relationship Id="rId58" Type="http://schemas.openxmlformats.org/officeDocument/2006/relationships/image" Target="cid:image044.jpg@01D7CE71.840B7A50" TargetMode="External"/><Relationship Id="rId66" Type="http://schemas.openxmlformats.org/officeDocument/2006/relationships/image" Target="cid:image019.jpg@01D9753E.003B51D0"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27.jpeg"/><Relationship Id="rId10" Type="http://schemas.openxmlformats.org/officeDocument/2006/relationships/image" Target="cid:image007.jpg@01D8B540.9136ED20" TargetMode="External"/><Relationship Id="rId19" Type="http://schemas.openxmlformats.org/officeDocument/2006/relationships/image" Target="media/image7.jpeg"/><Relationship Id="rId31" Type="http://schemas.openxmlformats.org/officeDocument/2006/relationships/image" Target="cid:image004.jpg@01D9753E.003B51D0" TargetMode="External"/><Relationship Id="rId44" Type="http://schemas.openxmlformats.org/officeDocument/2006/relationships/image" Target="media/image20.jpeg"/><Relationship Id="rId52" Type="http://schemas.openxmlformats.org/officeDocument/2006/relationships/image" Target="cid:image016.jpg@01D7DBBA.BB7C3B40" TargetMode="External"/><Relationship Id="rId60" Type="http://schemas.openxmlformats.org/officeDocument/2006/relationships/image" Target="cid:image001.jpg@01D82DA8.00620890" TargetMode="External"/><Relationship Id="rId65" Type="http://schemas.openxmlformats.org/officeDocument/2006/relationships/image" Target="media/image29.jpeg"/><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cid:image011.jpg@01D806EC.A418D910" TargetMode="External"/><Relationship Id="rId22" Type="http://schemas.openxmlformats.org/officeDocument/2006/relationships/image" Target="media/image9.jpeg"/><Relationship Id="rId27" Type="http://schemas.openxmlformats.org/officeDocument/2006/relationships/image" Target="cid:image007.jpg@01D7E7A0.8F413D40" TargetMode="External"/><Relationship Id="rId30" Type="http://schemas.openxmlformats.org/officeDocument/2006/relationships/image" Target="media/image13.jpeg"/><Relationship Id="rId35" Type="http://schemas.openxmlformats.org/officeDocument/2006/relationships/image" Target="cid:image004.jpg@01D7ABE1.2A874B60" TargetMode="External"/><Relationship Id="rId43" Type="http://schemas.openxmlformats.org/officeDocument/2006/relationships/image" Target="cid:image016.jpg@01D7C424.F685A760" TargetMode="External"/><Relationship Id="rId48" Type="http://schemas.openxmlformats.org/officeDocument/2006/relationships/hyperlink" Target="mailto:goodnews@polka.co.za" TargetMode="External"/><Relationship Id="rId56" Type="http://schemas.openxmlformats.org/officeDocument/2006/relationships/image" Target="cid:image045.jpg@01D7CE71.840B7A50" TargetMode="External"/><Relationship Id="rId64" Type="http://schemas.openxmlformats.org/officeDocument/2006/relationships/image" Target="cid:image018.jpg@01D9753E.003B51D0" TargetMode="External"/><Relationship Id="rId69" Type="http://schemas.openxmlformats.org/officeDocument/2006/relationships/image" Target="media/image31.jpeg"/><Relationship Id="rId77" Type="http://schemas.openxmlformats.org/officeDocument/2006/relationships/header" Target="header3.xml"/><Relationship Id="rId8" Type="http://schemas.openxmlformats.org/officeDocument/2006/relationships/image" Target="cid:image001.png@01D67BA7.CDE32A60" TargetMode="External"/><Relationship Id="rId51" Type="http://schemas.openxmlformats.org/officeDocument/2006/relationships/image" Target="media/image22.jpeg"/><Relationship Id="rId72" Type="http://schemas.openxmlformats.org/officeDocument/2006/relationships/image" Target="cid:image024.jpg@01D9146D.FA499F60"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cid:image007.jpg@01D87E3F.039649D0" TargetMode="External"/><Relationship Id="rId17" Type="http://schemas.openxmlformats.org/officeDocument/2006/relationships/image" Target="media/image6.jpeg"/><Relationship Id="rId25" Type="http://schemas.openxmlformats.org/officeDocument/2006/relationships/image" Target="cid:image002.jpg@01D9753E.003B51D0" TargetMode="External"/><Relationship Id="rId33" Type="http://schemas.openxmlformats.org/officeDocument/2006/relationships/image" Target="cid:image002.jpg@01D82DA8.00620890" TargetMode="External"/><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image" Target="media/image26.jpeg"/><Relationship Id="rId67" Type="http://schemas.openxmlformats.org/officeDocument/2006/relationships/image" Target="media/image30.jpeg"/><Relationship Id="rId20" Type="http://schemas.openxmlformats.org/officeDocument/2006/relationships/image" Target="cid:image006.jpg@01D6CADD.161DE750" TargetMode="External"/><Relationship Id="rId41" Type="http://schemas.openxmlformats.org/officeDocument/2006/relationships/image" Target="cid:image014.jpg@01D82D9A.5C5D1FD0" TargetMode="External"/><Relationship Id="rId54" Type="http://schemas.openxmlformats.org/officeDocument/2006/relationships/image" Target="cid:image034.jpg@01D9146D.FA499F60" TargetMode="External"/><Relationship Id="rId62" Type="http://schemas.openxmlformats.org/officeDocument/2006/relationships/image" Target="cid:image020.jpg@01D9753E.003B51D0" TargetMode="External"/><Relationship Id="rId70" Type="http://schemas.openxmlformats.org/officeDocument/2006/relationships/image" Target="cid:image016.jpg@01D93314.93AC10B0"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cid:image030.jpg@01D9146D.FA499F60"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hyperlink" Target="mailto:mscarpenter@lantic.net" TargetMode="External"/><Relationship Id="rId57" Type="http://schemas.openxmlformats.org/officeDocument/2006/relationships/image" Target="media/image25.jpeg"/></Relationships>
</file>

<file path=word/_rels/footer3.xml.rels><?xml version="1.0" encoding="UTF-8" standalone="yes"?>
<Relationships xmlns="http://schemas.openxmlformats.org/package/2006/relationships"><Relationship Id="rId1" Type="http://schemas.openxmlformats.org/officeDocument/2006/relationships/image" Target="media/image34.jpeg"/></Relationships>
</file>

<file path=word/_rels/header3.xml.rels><?xml version="1.0" encoding="UTF-8" standalone="yes"?>
<Relationships xmlns="http://schemas.openxmlformats.org/package/2006/relationships"><Relationship Id="rId1"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1731</Words>
  <Characters>9871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Morag Smith</dc:creator>
  <cp:keywords/>
  <dc:description/>
  <cp:lastModifiedBy>Microsoft account</cp:lastModifiedBy>
  <cp:revision>6</cp:revision>
  <cp:lastPrinted>2022-10-27T13:37:00Z</cp:lastPrinted>
  <dcterms:created xsi:type="dcterms:W3CDTF">2023-05-04T08:15:00Z</dcterms:created>
  <dcterms:modified xsi:type="dcterms:W3CDTF">2023-05-24T21:30:00Z</dcterms:modified>
</cp:coreProperties>
</file>